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71EA" w14:textId="77777777" w:rsidR="0019199F" w:rsidRPr="0094517F" w:rsidRDefault="00C3452D">
      <w:pPr>
        <w:shd w:val="clear" w:color="auto" w:fill="FFFFFF"/>
        <w:spacing w:after="165" w:line="240" w:lineRule="auto"/>
        <w:ind w:firstLine="567"/>
        <w:jc w:val="center"/>
        <w:rPr>
          <w:rFonts w:ascii="Times New Roman" w:eastAsia="Times New Roman" w:hAnsi="Times New Roman" w:cs="Times New Roman"/>
          <w:b/>
          <w:bCs/>
          <w:sz w:val="24"/>
          <w:szCs w:val="24"/>
          <w:shd w:val="clear" w:color="auto" w:fill="FFFFFF"/>
          <w:lang w:val="en-US"/>
        </w:rPr>
      </w:pPr>
      <w:r w:rsidRPr="0094517F">
        <w:rPr>
          <w:rFonts w:ascii="Times New Roman" w:eastAsia="Times New Roman" w:hAnsi="Times New Roman" w:cs="Times New Roman"/>
          <w:b/>
          <w:bCs/>
          <w:sz w:val="24"/>
          <w:szCs w:val="24"/>
          <w:shd w:val="clear" w:color="auto" w:fill="FFFFFF"/>
          <w:lang w:val="en-US"/>
        </w:rPr>
        <w:t xml:space="preserve">RESEARCH AREA </w:t>
      </w:r>
    </w:p>
    <w:p w14:paraId="39810183" w14:textId="77777777" w:rsidR="0019199F" w:rsidRPr="0094517F" w:rsidRDefault="00C3452D">
      <w:pPr>
        <w:shd w:val="clear" w:color="auto" w:fill="FFFFFF"/>
        <w:spacing w:after="0" w:line="276" w:lineRule="auto"/>
        <w:ind w:firstLine="567"/>
        <w:rPr>
          <w:rFonts w:ascii="Times New Roman" w:eastAsia="Times New Roman" w:hAnsi="Times New Roman" w:cs="Times New Roman"/>
          <w:b/>
          <w:bCs/>
          <w:sz w:val="24"/>
          <w:szCs w:val="24"/>
          <w:shd w:val="clear" w:color="auto" w:fill="FFFFFF"/>
          <w:lang w:val="en-US"/>
        </w:rPr>
      </w:pPr>
      <w:bookmarkStart w:id="0" w:name="_Hlk93752514"/>
      <w:r w:rsidRPr="0094517F">
        <w:rPr>
          <w:rFonts w:ascii="Times New Roman" w:eastAsia="Times New Roman" w:hAnsi="Times New Roman" w:cs="Times New Roman"/>
          <w:b/>
          <w:bCs/>
          <w:sz w:val="24"/>
          <w:szCs w:val="24"/>
          <w:shd w:val="clear" w:color="auto" w:fill="FFFFFF"/>
          <w:lang w:val="en-US"/>
        </w:rPr>
        <w:t>Field of Education: 8D07 Engineering, Manufacturing, and Construction</w:t>
      </w:r>
    </w:p>
    <w:p w14:paraId="2523E0D3" w14:textId="77777777" w:rsidR="0019199F" w:rsidRPr="0094517F" w:rsidRDefault="00C3452D">
      <w:pPr>
        <w:shd w:val="clear" w:color="auto" w:fill="FFFFFF"/>
        <w:spacing w:after="0" w:line="276" w:lineRule="auto"/>
        <w:ind w:firstLine="567"/>
        <w:rPr>
          <w:rFonts w:ascii="Times New Roman" w:eastAsia="Times New Roman" w:hAnsi="Times New Roman" w:cs="Times New Roman"/>
          <w:b/>
          <w:bCs/>
          <w:sz w:val="24"/>
          <w:szCs w:val="24"/>
          <w:shd w:val="clear" w:color="auto" w:fill="FFFFFF"/>
          <w:lang w:val="en-US"/>
        </w:rPr>
      </w:pPr>
      <w:r w:rsidRPr="0094517F">
        <w:rPr>
          <w:rFonts w:ascii="Times New Roman" w:eastAsia="Times New Roman" w:hAnsi="Times New Roman" w:cs="Times New Roman"/>
          <w:b/>
          <w:bCs/>
          <w:sz w:val="24"/>
          <w:szCs w:val="24"/>
          <w:shd w:val="clear" w:color="auto" w:fill="FFFFFF"/>
          <w:lang w:val="en-US"/>
        </w:rPr>
        <w:t>Area of study: 8D071 Engineering and Engineering</w:t>
      </w:r>
    </w:p>
    <w:p w14:paraId="6C74B725" w14:textId="658BE680" w:rsidR="0019199F" w:rsidRPr="0094517F" w:rsidRDefault="00032077">
      <w:pPr>
        <w:shd w:val="clear" w:color="auto" w:fill="FFFFFF"/>
        <w:spacing w:after="0" w:line="276" w:lineRule="auto"/>
        <w:ind w:firstLine="567"/>
        <w:rPr>
          <w:rFonts w:ascii="Times New Roman" w:eastAsia="Times New Roman" w:hAnsi="Times New Roman" w:cs="Times New Roman"/>
          <w:b/>
          <w:bCs/>
          <w:caps/>
          <w:sz w:val="24"/>
          <w:szCs w:val="24"/>
          <w:shd w:val="clear" w:color="auto" w:fill="FFFFFF"/>
          <w:lang w:val="en-US"/>
        </w:rPr>
      </w:pPr>
      <w:r w:rsidRPr="0094517F">
        <w:rPr>
          <w:rFonts w:ascii="Times New Roman" w:eastAsia="Times New Roman" w:hAnsi="Times New Roman" w:cs="Times New Roman"/>
          <w:b/>
          <w:bCs/>
          <w:sz w:val="24"/>
          <w:szCs w:val="24"/>
          <w:shd w:val="clear" w:color="auto" w:fill="FFFFFF"/>
          <w:lang w:val="en-US"/>
        </w:rPr>
        <w:t>Education program group</w:t>
      </w:r>
      <w:r w:rsidR="00C3452D" w:rsidRPr="0094517F">
        <w:rPr>
          <w:rFonts w:ascii="Times New Roman" w:eastAsia="Times New Roman" w:hAnsi="Times New Roman" w:cs="Times New Roman"/>
          <w:b/>
          <w:bCs/>
          <w:sz w:val="24"/>
          <w:szCs w:val="24"/>
          <w:shd w:val="clear" w:color="auto" w:fill="FFFFFF"/>
          <w:lang w:val="en-US"/>
        </w:rPr>
        <w:t xml:space="preserve">: </w:t>
      </w:r>
      <w:r w:rsidRPr="00FB21D5">
        <w:rPr>
          <w:rFonts w:ascii="Times New Roman" w:eastAsia="Times New Roman" w:hAnsi="Times New Roman" w:cs="Times New Roman"/>
          <w:b/>
          <w:bCs/>
          <w:caps/>
          <w:sz w:val="24"/>
          <w:szCs w:val="24"/>
          <w:shd w:val="clear" w:color="auto" w:fill="FFFFFF"/>
          <w:lang w:val="en-US"/>
        </w:rPr>
        <w:t xml:space="preserve">D105 </w:t>
      </w:r>
      <w:r w:rsidR="00EB0DFB">
        <w:rPr>
          <w:rFonts w:ascii="Times New Roman" w:eastAsia="Times New Roman" w:hAnsi="Times New Roman" w:cs="Times New Roman"/>
          <w:b/>
          <w:bCs/>
          <w:sz w:val="24"/>
          <w:szCs w:val="24"/>
          <w:shd w:val="clear" w:color="auto" w:fill="FFFFFF"/>
          <w:lang w:val="en-US"/>
        </w:rPr>
        <w:t>“</w:t>
      </w:r>
      <w:r w:rsidR="004B26B4">
        <w:rPr>
          <w:rFonts w:ascii="Times New Roman" w:eastAsia="Times New Roman" w:hAnsi="Times New Roman" w:cs="Times New Roman"/>
          <w:b/>
          <w:bCs/>
          <w:sz w:val="24"/>
          <w:szCs w:val="24"/>
          <w:shd w:val="clear" w:color="auto" w:fill="FFFFFF"/>
          <w:lang w:val="en-US"/>
        </w:rPr>
        <w:t>Aviation</w:t>
      </w:r>
      <w:r w:rsidRPr="0094517F">
        <w:rPr>
          <w:rFonts w:ascii="Times New Roman" w:eastAsia="Times New Roman" w:hAnsi="Times New Roman" w:cs="Times New Roman"/>
          <w:b/>
          <w:bCs/>
          <w:sz w:val="24"/>
          <w:szCs w:val="24"/>
          <w:shd w:val="clear" w:color="auto" w:fill="FFFFFF"/>
          <w:lang w:val="en-US"/>
        </w:rPr>
        <w:t xml:space="preserve"> Engineering and Technology</w:t>
      </w:r>
      <w:r w:rsidR="00EB0DFB">
        <w:rPr>
          <w:rFonts w:ascii="Times New Roman" w:eastAsia="Times New Roman" w:hAnsi="Times New Roman" w:cs="Times New Roman"/>
          <w:b/>
          <w:bCs/>
          <w:caps/>
          <w:sz w:val="24"/>
          <w:szCs w:val="24"/>
          <w:shd w:val="clear" w:color="auto" w:fill="FFFFFF"/>
          <w:lang w:val="en-US"/>
        </w:rPr>
        <w:t>”</w:t>
      </w:r>
      <w:r w:rsidRPr="0094517F">
        <w:rPr>
          <w:rFonts w:ascii="Times New Roman" w:eastAsia="Times New Roman" w:hAnsi="Times New Roman" w:cs="Times New Roman"/>
          <w:b/>
          <w:bCs/>
          <w:caps/>
          <w:sz w:val="24"/>
          <w:szCs w:val="24"/>
          <w:shd w:val="clear" w:color="auto" w:fill="FFFFFF"/>
          <w:lang w:val="en-US"/>
        </w:rPr>
        <w:t xml:space="preserve"> </w:t>
      </w:r>
      <w:r w:rsidR="00D16B8F" w:rsidRPr="0094517F">
        <w:rPr>
          <w:rFonts w:ascii="Times New Roman" w:eastAsia="Times New Roman" w:hAnsi="Times New Roman" w:cs="Times New Roman"/>
          <w:b/>
          <w:bCs/>
          <w:sz w:val="28"/>
          <w:szCs w:val="28"/>
          <w:shd w:val="clear" w:color="auto" w:fill="FFFFFF"/>
          <w:lang w:val="en-US"/>
        </w:rPr>
        <w:t xml:space="preserve">and </w:t>
      </w:r>
      <w:r w:rsidR="00847376" w:rsidRPr="0094517F">
        <w:rPr>
          <w:rFonts w:ascii="Times New Roman" w:eastAsia="Times New Roman" w:hAnsi="Times New Roman" w:cs="Times New Roman"/>
          <w:b/>
          <w:bCs/>
          <w:sz w:val="24"/>
          <w:szCs w:val="24"/>
          <w:lang w:val="en-US"/>
        </w:rPr>
        <w:t xml:space="preserve">6D071400 </w:t>
      </w:r>
      <w:r w:rsidR="00EB0DFB">
        <w:rPr>
          <w:rFonts w:ascii="Times New Roman" w:eastAsia="Times New Roman" w:hAnsi="Times New Roman" w:cs="Times New Roman"/>
          <w:b/>
          <w:bCs/>
          <w:caps/>
          <w:sz w:val="24"/>
          <w:szCs w:val="24"/>
          <w:shd w:val="clear" w:color="auto" w:fill="FFFFFF"/>
          <w:lang w:val="en-US"/>
        </w:rPr>
        <w:t>“</w:t>
      </w:r>
      <w:r w:rsidR="004B26B4">
        <w:rPr>
          <w:rFonts w:ascii="Times New Roman" w:eastAsia="Times New Roman" w:hAnsi="Times New Roman" w:cs="Times New Roman"/>
          <w:b/>
          <w:bCs/>
          <w:sz w:val="24"/>
          <w:szCs w:val="24"/>
          <w:shd w:val="clear" w:color="auto" w:fill="FFFFFF"/>
          <w:lang w:val="en-US"/>
        </w:rPr>
        <w:t>Aviation</w:t>
      </w:r>
      <w:r w:rsidR="00847376" w:rsidRPr="0094517F">
        <w:rPr>
          <w:rFonts w:ascii="Times New Roman" w:eastAsia="Times New Roman" w:hAnsi="Times New Roman" w:cs="Times New Roman"/>
          <w:b/>
          <w:bCs/>
          <w:sz w:val="24"/>
          <w:szCs w:val="24"/>
          <w:shd w:val="clear" w:color="auto" w:fill="FFFFFF"/>
          <w:lang w:val="en-US"/>
        </w:rPr>
        <w:t xml:space="preserve"> Engineering and Technology</w:t>
      </w:r>
      <w:r w:rsidR="00EB0DFB">
        <w:rPr>
          <w:rFonts w:ascii="Times New Roman" w:eastAsia="Times New Roman" w:hAnsi="Times New Roman" w:cs="Times New Roman"/>
          <w:b/>
          <w:bCs/>
          <w:sz w:val="24"/>
          <w:szCs w:val="24"/>
          <w:shd w:val="clear" w:color="auto" w:fill="FFFFFF"/>
          <w:lang w:val="en-US"/>
        </w:rPr>
        <w:t>”</w:t>
      </w:r>
    </w:p>
    <w:p w14:paraId="54A304FF" w14:textId="77777777" w:rsidR="007103D2" w:rsidRPr="0094517F" w:rsidRDefault="007103D2" w:rsidP="00D16B8F">
      <w:pPr>
        <w:pStyle w:val="a4"/>
        <w:shd w:val="clear" w:color="auto" w:fill="FFFFFF"/>
        <w:spacing w:after="0" w:line="240" w:lineRule="auto"/>
        <w:ind w:left="927"/>
        <w:rPr>
          <w:rFonts w:ascii="Arial" w:eastAsia="Times New Roman" w:hAnsi="Arial" w:cs="Arial"/>
          <w:b/>
          <w:bCs/>
          <w:sz w:val="24"/>
          <w:szCs w:val="24"/>
          <w:lang w:val="en-US"/>
        </w:rPr>
      </w:pPr>
    </w:p>
    <w:bookmarkEnd w:id="0"/>
    <w:p w14:paraId="0D037C89" w14:textId="77777777" w:rsidR="0019199F" w:rsidRPr="0094517F" w:rsidRDefault="00C3452D">
      <w:pPr>
        <w:shd w:val="clear" w:color="auto" w:fill="FFFFFF"/>
        <w:spacing w:after="0" w:line="240" w:lineRule="auto"/>
        <w:ind w:firstLine="567"/>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Training of a highly qualified specialist, capable of conducting research in innovative areas of aviation engineering and technology development, meeting international standards EASA PART-66, and allowing Kazakhstan to integrate into the global educational space. The graduate is awarded a PhD degree </w:t>
      </w:r>
      <w:r w:rsidR="00D16B8F" w:rsidRPr="0094517F">
        <w:rPr>
          <w:rFonts w:ascii="Times New Roman" w:eastAsia="Times New Roman" w:hAnsi="Times New Roman" w:cs="Times New Roman"/>
          <w:sz w:val="24"/>
          <w:szCs w:val="24"/>
          <w:lang w:val="en-US"/>
        </w:rPr>
        <w:t xml:space="preserve">with a regulatory period of study of not less than 3 years. </w:t>
      </w:r>
      <w:r w:rsidRPr="0094517F">
        <w:rPr>
          <w:rFonts w:ascii="Times New Roman" w:eastAsia="Times New Roman" w:hAnsi="Times New Roman" w:cs="Times New Roman"/>
          <w:sz w:val="24"/>
          <w:szCs w:val="24"/>
          <w:shd w:val="clear" w:color="auto" w:fill="FFFFFF"/>
          <w:lang w:val="en-US"/>
        </w:rPr>
        <w:t xml:space="preserve">Doctoral students will receive practical </w:t>
      </w:r>
      <w:r w:rsidR="00B97753" w:rsidRPr="0094517F">
        <w:rPr>
          <w:rFonts w:ascii="Times New Roman" w:eastAsia="Times New Roman" w:hAnsi="Times New Roman" w:cs="Times New Roman"/>
          <w:sz w:val="24"/>
          <w:szCs w:val="24"/>
          <w:shd w:val="clear" w:color="auto" w:fill="FFFFFF"/>
          <w:lang w:val="en-US"/>
        </w:rPr>
        <w:t xml:space="preserve">skills </w:t>
      </w:r>
      <w:r w:rsidR="00D16B8F" w:rsidRPr="0094517F">
        <w:rPr>
          <w:rFonts w:ascii="Times New Roman" w:eastAsia="Times New Roman" w:hAnsi="Times New Roman" w:cs="Times New Roman"/>
          <w:sz w:val="24"/>
          <w:szCs w:val="24"/>
          <w:shd w:val="clear" w:color="auto" w:fill="FFFFFF"/>
          <w:lang w:val="en-US"/>
        </w:rPr>
        <w:t xml:space="preserve">in </w:t>
      </w:r>
      <w:r w:rsidR="00B97753" w:rsidRPr="0094517F">
        <w:rPr>
          <w:rFonts w:ascii="Times New Roman" w:eastAsia="Times New Roman" w:hAnsi="Times New Roman" w:cs="Times New Roman"/>
          <w:sz w:val="24"/>
          <w:szCs w:val="24"/>
          <w:shd w:val="clear" w:color="auto" w:fill="FFFFFF"/>
          <w:lang w:val="en-US"/>
        </w:rPr>
        <w:t xml:space="preserve">specialized </w:t>
      </w:r>
      <w:r w:rsidRPr="0094517F">
        <w:rPr>
          <w:rFonts w:ascii="Times New Roman" w:eastAsia="Times New Roman" w:hAnsi="Times New Roman" w:cs="Times New Roman"/>
          <w:sz w:val="24"/>
          <w:szCs w:val="24"/>
          <w:shd w:val="clear" w:color="auto" w:fill="FFFFFF"/>
          <w:lang w:val="en-US"/>
        </w:rPr>
        <w:t xml:space="preserve">laboratories equipped with modern equipment and instruments, computer hardware and software. The training uses the latest methods and technologies of research, analysis, </w:t>
      </w:r>
      <w:r w:rsidR="00B97753" w:rsidRPr="0094517F">
        <w:rPr>
          <w:rFonts w:ascii="Times New Roman" w:eastAsia="Times New Roman" w:hAnsi="Times New Roman" w:cs="Times New Roman"/>
          <w:sz w:val="24"/>
          <w:szCs w:val="24"/>
          <w:shd w:val="clear" w:color="auto" w:fill="FFFFFF"/>
          <w:lang w:val="en-US"/>
        </w:rPr>
        <w:t xml:space="preserve">modeling, </w:t>
      </w:r>
      <w:r w:rsidRPr="0094517F">
        <w:rPr>
          <w:rFonts w:ascii="Times New Roman" w:eastAsia="Times New Roman" w:hAnsi="Times New Roman" w:cs="Times New Roman"/>
          <w:sz w:val="24"/>
          <w:szCs w:val="24"/>
          <w:shd w:val="clear" w:color="auto" w:fill="FFFFFF"/>
          <w:lang w:val="en-US"/>
        </w:rPr>
        <w:t xml:space="preserve">data </w:t>
      </w:r>
      <w:r w:rsidR="00B97753" w:rsidRPr="0094517F">
        <w:rPr>
          <w:rFonts w:ascii="Times New Roman" w:eastAsia="Times New Roman" w:hAnsi="Times New Roman" w:cs="Times New Roman"/>
          <w:sz w:val="24"/>
          <w:szCs w:val="24"/>
          <w:shd w:val="clear" w:color="auto" w:fill="FFFFFF"/>
          <w:lang w:val="en-US"/>
        </w:rPr>
        <w:t xml:space="preserve">processing, as well as </w:t>
      </w:r>
      <w:r w:rsidRPr="0094517F">
        <w:rPr>
          <w:rFonts w:ascii="Times New Roman" w:eastAsia="Times New Roman" w:hAnsi="Times New Roman" w:cs="Times New Roman"/>
          <w:sz w:val="24"/>
          <w:szCs w:val="24"/>
          <w:shd w:val="clear" w:color="auto" w:fill="FFFFFF"/>
          <w:lang w:val="en-US"/>
        </w:rPr>
        <w:t>computer-aided design systems of international level.</w:t>
      </w:r>
    </w:p>
    <w:p w14:paraId="59CD5BB3" w14:textId="77777777" w:rsidR="0019199F" w:rsidRPr="0094517F" w:rsidRDefault="00C3452D">
      <w:pPr>
        <w:shd w:val="clear" w:color="auto" w:fill="FFFFFF"/>
        <w:spacing w:after="0" w:line="240" w:lineRule="auto"/>
        <w:ind w:firstLine="567"/>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Partners of the </w:t>
      </w:r>
      <w:r w:rsidR="00032077" w:rsidRPr="0094517F">
        <w:rPr>
          <w:rFonts w:ascii="Times New Roman" w:eastAsia="Times New Roman" w:hAnsi="Times New Roman" w:cs="Times New Roman"/>
          <w:sz w:val="24"/>
          <w:szCs w:val="24"/>
          <w:shd w:val="clear" w:color="auto" w:fill="FFFFFF"/>
          <w:lang w:val="en-US"/>
        </w:rPr>
        <w:t xml:space="preserve">Civil </w:t>
      </w:r>
      <w:r w:rsidR="00B97753" w:rsidRPr="0094517F">
        <w:rPr>
          <w:rFonts w:ascii="Times New Roman" w:eastAsia="Times New Roman" w:hAnsi="Times New Roman" w:cs="Times New Roman"/>
          <w:sz w:val="24"/>
          <w:szCs w:val="24"/>
          <w:shd w:val="clear" w:color="auto" w:fill="FFFFFF"/>
          <w:lang w:val="en-US"/>
        </w:rPr>
        <w:t xml:space="preserve">Aviation </w:t>
      </w:r>
      <w:r w:rsidRPr="0094517F">
        <w:rPr>
          <w:rFonts w:ascii="Times New Roman" w:eastAsia="Times New Roman" w:hAnsi="Times New Roman" w:cs="Times New Roman"/>
          <w:sz w:val="24"/>
          <w:szCs w:val="24"/>
          <w:shd w:val="clear" w:color="auto" w:fill="FFFFFF"/>
          <w:lang w:val="en-US"/>
        </w:rPr>
        <w:t xml:space="preserve">Academy are </w:t>
      </w:r>
      <w:r w:rsidR="00032077" w:rsidRPr="0094517F">
        <w:rPr>
          <w:rFonts w:ascii="Times New Roman" w:eastAsia="Times New Roman" w:hAnsi="Times New Roman" w:cs="Times New Roman"/>
          <w:sz w:val="24"/>
          <w:szCs w:val="24"/>
          <w:shd w:val="clear" w:color="auto" w:fill="FFFFFF"/>
          <w:lang w:val="en-US"/>
        </w:rPr>
        <w:t xml:space="preserve">related departments and faculties </w:t>
      </w:r>
      <w:r w:rsidRPr="0094517F">
        <w:rPr>
          <w:rFonts w:ascii="Times New Roman" w:eastAsia="Times New Roman" w:hAnsi="Times New Roman" w:cs="Times New Roman"/>
          <w:sz w:val="24"/>
          <w:szCs w:val="24"/>
          <w:shd w:val="clear" w:color="auto" w:fill="FFFFFF"/>
          <w:lang w:val="en-US"/>
        </w:rPr>
        <w:t xml:space="preserve">of foreign </w:t>
      </w:r>
      <w:r w:rsidR="00032077" w:rsidRPr="0094517F">
        <w:rPr>
          <w:rFonts w:ascii="Times New Roman" w:eastAsia="Times New Roman" w:hAnsi="Times New Roman" w:cs="Times New Roman"/>
          <w:sz w:val="24"/>
          <w:szCs w:val="24"/>
          <w:shd w:val="clear" w:color="auto" w:fill="FFFFFF"/>
          <w:lang w:val="en-US"/>
        </w:rPr>
        <w:t xml:space="preserve">universities: Moscow State University of Civil </w:t>
      </w:r>
      <w:r w:rsidRPr="0094517F">
        <w:rPr>
          <w:rFonts w:ascii="Times New Roman" w:eastAsia="Times New Roman" w:hAnsi="Times New Roman" w:cs="Times New Roman"/>
          <w:sz w:val="24"/>
          <w:szCs w:val="24"/>
          <w:shd w:val="clear" w:color="auto" w:fill="FFFFFF"/>
          <w:lang w:val="en-US"/>
        </w:rPr>
        <w:t xml:space="preserve">Aviation, </w:t>
      </w:r>
      <w:r w:rsidR="00032077" w:rsidRPr="0094517F">
        <w:rPr>
          <w:rFonts w:ascii="Times New Roman" w:eastAsia="Times New Roman" w:hAnsi="Times New Roman" w:cs="Times New Roman"/>
          <w:sz w:val="24"/>
          <w:szCs w:val="24"/>
          <w:shd w:val="clear" w:color="auto" w:fill="FFFFFF"/>
          <w:lang w:val="en-US"/>
        </w:rPr>
        <w:t xml:space="preserve">National Aviation </w:t>
      </w:r>
      <w:r w:rsidR="00B97753" w:rsidRPr="0094517F">
        <w:rPr>
          <w:rFonts w:ascii="Times New Roman" w:eastAsia="Times New Roman" w:hAnsi="Times New Roman" w:cs="Times New Roman"/>
          <w:sz w:val="24"/>
          <w:szCs w:val="24"/>
          <w:shd w:val="clear" w:color="auto" w:fill="FFFFFF"/>
          <w:lang w:val="en-US"/>
        </w:rPr>
        <w:t xml:space="preserve">University </w:t>
      </w:r>
      <w:r w:rsidRPr="0094517F">
        <w:rPr>
          <w:rFonts w:ascii="Times New Roman" w:eastAsia="Times New Roman" w:hAnsi="Times New Roman" w:cs="Times New Roman"/>
          <w:sz w:val="24"/>
          <w:szCs w:val="24"/>
          <w:shd w:val="clear" w:color="auto" w:fill="FFFFFF"/>
          <w:lang w:val="en-US"/>
        </w:rPr>
        <w:t>of Ukraine</w:t>
      </w:r>
      <w:r w:rsidR="00B97753" w:rsidRPr="0094517F">
        <w:rPr>
          <w:rFonts w:ascii="Times New Roman" w:eastAsia="Times New Roman" w:hAnsi="Times New Roman" w:cs="Times New Roman"/>
          <w:sz w:val="24"/>
          <w:szCs w:val="24"/>
          <w:shd w:val="clear" w:color="auto" w:fill="FFFFFF"/>
          <w:lang w:val="en-US"/>
        </w:rPr>
        <w:t xml:space="preserve">, </w:t>
      </w:r>
      <w:r w:rsidR="00032077" w:rsidRPr="0094517F">
        <w:rPr>
          <w:rFonts w:ascii="Times New Roman" w:eastAsia="Times New Roman" w:hAnsi="Times New Roman" w:cs="Times New Roman"/>
          <w:sz w:val="24"/>
          <w:szCs w:val="24"/>
          <w:shd w:val="clear" w:color="auto" w:fill="FFFFFF"/>
          <w:lang w:val="en-US"/>
        </w:rPr>
        <w:t>Transport and Communications Institute (TSI</w:t>
      </w:r>
      <w:r w:rsidRPr="0094517F">
        <w:rPr>
          <w:rFonts w:ascii="Times New Roman" w:eastAsia="Times New Roman" w:hAnsi="Times New Roman" w:cs="Times New Roman"/>
          <w:sz w:val="24"/>
          <w:szCs w:val="24"/>
          <w:shd w:val="clear" w:color="auto" w:fill="FFFFFF"/>
          <w:lang w:val="en-US"/>
        </w:rPr>
        <w:t>, Latvia</w:t>
      </w:r>
      <w:r w:rsidR="00B97753" w:rsidRPr="0094517F">
        <w:rPr>
          <w:rFonts w:ascii="Times New Roman" w:eastAsia="Times New Roman" w:hAnsi="Times New Roman" w:cs="Times New Roman"/>
          <w:sz w:val="24"/>
          <w:szCs w:val="24"/>
          <w:shd w:val="clear" w:color="auto" w:fill="FFFFFF"/>
          <w:lang w:val="en-US"/>
        </w:rPr>
        <w:t xml:space="preserve">), </w:t>
      </w:r>
      <w:r w:rsidR="00032077" w:rsidRPr="0094517F">
        <w:rPr>
          <w:rFonts w:ascii="Times New Roman" w:eastAsia="Times New Roman" w:hAnsi="Times New Roman" w:cs="Times New Roman"/>
          <w:sz w:val="24"/>
          <w:szCs w:val="24"/>
          <w:shd w:val="clear" w:color="auto" w:fill="FFFFFF"/>
          <w:lang w:val="en-US"/>
        </w:rPr>
        <w:t>EASA Certified Training Center (</w:t>
      </w:r>
      <w:r w:rsidRPr="0094517F">
        <w:rPr>
          <w:rFonts w:ascii="Times New Roman" w:eastAsia="Times New Roman" w:hAnsi="Times New Roman" w:cs="Times New Roman"/>
          <w:sz w:val="24"/>
          <w:szCs w:val="24"/>
          <w:shd w:val="clear" w:color="auto" w:fill="FFFFFF"/>
          <w:lang w:val="en-US"/>
        </w:rPr>
        <w:t>Lithuania</w:t>
      </w:r>
      <w:r w:rsidR="00032077" w:rsidRPr="0094517F">
        <w:rPr>
          <w:rFonts w:ascii="Times New Roman" w:eastAsia="Times New Roman" w:hAnsi="Times New Roman" w:cs="Times New Roman"/>
          <w:sz w:val="24"/>
          <w:szCs w:val="24"/>
          <w:shd w:val="clear" w:color="auto" w:fill="FFFFFF"/>
          <w:lang w:val="en-US"/>
        </w:rPr>
        <w:t>)</w:t>
      </w:r>
      <w:r w:rsidRPr="0094517F">
        <w:rPr>
          <w:rFonts w:ascii="Times New Roman" w:eastAsia="Times New Roman" w:hAnsi="Times New Roman" w:cs="Times New Roman"/>
          <w:sz w:val="24"/>
          <w:szCs w:val="24"/>
          <w:shd w:val="clear" w:color="auto" w:fill="FFFFFF"/>
          <w:lang w:val="en-US"/>
        </w:rPr>
        <w:t xml:space="preserve">, </w:t>
      </w:r>
      <w:r w:rsidR="00032077" w:rsidRPr="0094517F">
        <w:rPr>
          <w:rFonts w:ascii="Times New Roman" w:eastAsia="Times New Roman" w:hAnsi="Times New Roman" w:cs="Times New Roman"/>
          <w:sz w:val="24"/>
          <w:szCs w:val="24"/>
          <w:shd w:val="clear" w:color="auto" w:fill="FFFFFF"/>
          <w:lang w:val="en-US"/>
        </w:rPr>
        <w:t>FL-TECNICS, etc. Doctoral students receive internships in leading foreign technical universities.</w:t>
      </w:r>
    </w:p>
    <w:p w14:paraId="3643CA41" w14:textId="77777777" w:rsidR="0019199F" w:rsidRPr="0094517F" w:rsidRDefault="00C3452D">
      <w:pPr>
        <w:shd w:val="clear" w:color="auto" w:fill="FFFFFF"/>
        <w:spacing w:after="0" w:line="240" w:lineRule="auto"/>
        <w:ind w:firstLine="567"/>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Graduates work at institutions of higher education, research organizations, engineers in the engineering and transport industries, managers in higher education and scientific organizations.</w:t>
      </w:r>
    </w:p>
    <w:p w14:paraId="61B2EC7D" w14:textId="00F5C43E"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i/>
          <w:iCs/>
          <w:sz w:val="24"/>
          <w:szCs w:val="24"/>
          <w:lang w:val="en-US"/>
        </w:rPr>
        <w:t xml:space="preserve">The mission is to </w:t>
      </w:r>
      <w:r w:rsidRPr="0094517F">
        <w:rPr>
          <w:rFonts w:ascii="Times New Roman" w:eastAsia="Times New Roman" w:hAnsi="Times New Roman" w:cs="Times New Roman"/>
          <w:sz w:val="24"/>
          <w:szCs w:val="24"/>
          <w:lang w:val="en-US"/>
        </w:rPr>
        <w:t xml:space="preserve">achieve the provision of </w:t>
      </w:r>
      <w:r w:rsidR="00EB0DFB" w:rsidRPr="0094517F">
        <w:rPr>
          <w:rFonts w:ascii="Times New Roman" w:eastAsia="Times New Roman" w:hAnsi="Times New Roman" w:cs="Times New Roman"/>
          <w:sz w:val="24"/>
          <w:szCs w:val="24"/>
          <w:lang w:val="en-US"/>
        </w:rPr>
        <w:t>high-quality</w:t>
      </w:r>
      <w:r w:rsidRPr="0094517F">
        <w:rPr>
          <w:rFonts w:ascii="Times New Roman" w:eastAsia="Times New Roman" w:hAnsi="Times New Roman" w:cs="Times New Roman"/>
          <w:sz w:val="24"/>
          <w:szCs w:val="24"/>
          <w:lang w:val="en-US"/>
        </w:rPr>
        <w:t xml:space="preserve"> educational services in </w:t>
      </w:r>
      <w:r w:rsidR="00B97753" w:rsidRPr="0094517F">
        <w:rPr>
          <w:rFonts w:ascii="Times New Roman" w:eastAsia="Times New Roman" w:hAnsi="Times New Roman" w:cs="Times New Roman"/>
          <w:sz w:val="24"/>
          <w:szCs w:val="24"/>
          <w:lang w:val="en-US"/>
        </w:rPr>
        <w:t xml:space="preserve">higher </w:t>
      </w:r>
      <w:r w:rsidRPr="0094517F">
        <w:rPr>
          <w:rFonts w:ascii="Times New Roman" w:eastAsia="Times New Roman" w:hAnsi="Times New Roman" w:cs="Times New Roman"/>
          <w:sz w:val="24"/>
          <w:szCs w:val="24"/>
          <w:lang w:val="en-US"/>
        </w:rPr>
        <w:t xml:space="preserve">and postgraduate education, leadership in the national space to train </w:t>
      </w:r>
      <w:r w:rsidR="00D16B8F" w:rsidRPr="0094517F">
        <w:rPr>
          <w:rFonts w:ascii="Times New Roman" w:eastAsia="Times New Roman" w:hAnsi="Times New Roman" w:cs="Times New Roman"/>
          <w:sz w:val="24"/>
          <w:szCs w:val="24"/>
          <w:lang w:val="en-US"/>
        </w:rPr>
        <w:t xml:space="preserve">aviation professionals </w:t>
      </w:r>
      <w:r w:rsidRPr="0094517F">
        <w:rPr>
          <w:rFonts w:ascii="Times New Roman" w:eastAsia="Times New Roman" w:hAnsi="Times New Roman" w:cs="Times New Roman"/>
          <w:sz w:val="24"/>
          <w:szCs w:val="24"/>
          <w:lang w:val="en-US"/>
        </w:rPr>
        <w:t xml:space="preserve">through </w:t>
      </w:r>
      <w:r w:rsidR="00B97753" w:rsidRPr="0094517F">
        <w:rPr>
          <w:rFonts w:ascii="Times New Roman" w:eastAsia="Times New Roman" w:hAnsi="Times New Roman" w:cs="Times New Roman"/>
          <w:sz w:val="24"/>
          <w:szCs w:val="24"/>
          <w:lang w:val="en-US"/>
        </w:rPr>
        <w:t xml:space="preserve">the implementation of the principles </w:t>
      </w:r>
      <w:r w:rsidRPr="0094517F">
        <w:rPr>
          <w:rFonts w:ascii="Times New Roman" w:eastAsia="Times New Roman" w:hAnsi="Times New Roman" w:cs="Times New Roman"/>
          <w:sz w:val="24"/>
          <w:szCs w:val="24"/>
          <w:lang w:val="en-US"/>
        </w:rPr>
        <w:t>of the Bologna process and modern quality standards.</w:t>
      </w:r>
    </w:p>
    <w:p w14:paraId="28275F30" w14:textId="77777777"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i/>
          <w:iCs/>
          <w:sz w:val="24"/>
          <w:szCs w:val="24"/>
          <w:lang w:val="en-US"/>
        </w:rPr>
        <w:t xml:space="preserve">The task </w:t>
      </w:r>
      <w:r w:rsidR="00B97753" w:rsidRPr="0094517F">
        <w:rPr>
          <w:rFonts w:ascii="Times New Roman" w:eastAsia="Times New Roman" w:hAnsi="Times New Roman" w:cs="Times New Roman"/>
          <w:sz w:val="24"/>
          <w:szCs w:val="24"/>
          <w:lang w:val="en-US"/>
        </w:rPr>
        <w:t xml:space="preserve">is to </w:t>
      </w:r>
      <w:r w:rsidRPr="0094517F">
        <w:rPr>
          <w:rFonts w:ascii="Times New Roman" w:eastAsia="Times New Roman" w:hAnsi="Times New Roman" w:cs="Times New Roman"/>
          <w:sz w:val="24"/>
          <w:szCs w:val="24"/>
          <w:lang w:val="en-US"/>
        </w:rPr>
        <w:t>train highly qualified competent specialists for the transport and communications sector of the economy of the Republic of Kazakhstan, capable of quickly adapting to rapidly changing socio-economic conditions.</w:t>
      </w:r>
    </w:p>
    <w:p w14:paraId="097B7DDF" w14:textId="77777777" w:rsidR="0019199F" w:rsidRPr="0094517F" w:rsidRDefault="007103D2">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i/>
          <w:iCs/>
          <w:sz w:val="24"/>
          <w:szCs w:val="24"/>
          <w:lang w:val="en-US"/>
        </w:rPr>
        <w:t xml:space="preserve">Research </w:t>
      </w:r>
      <w:r w:rsidR="00C3452D" w:rsidRPr="0094517F">
        <w:rPr>
          <w:rFonts w:ascii="Times New Roman" w:eastAsia="Times New Roman" w:hAnsi="Times New Roman" w:cs="Times New Roman"/>
          <w:i/>
          <w:iCs/>
          <w:sz w:val="24"/>
          <w:szCs w:val="24"/>
          <w:lang w:val="en-US"/>
        </w:rPr>
        <w:t>Objectives</w:t>
      </w:r>
      <w:r w:rsidR="00032077" w:rsidRPr="0094517F">
        <w:rPr>
          <w:rFonts w:ascii="Times New Roman" w:eastAsia="Times New Roman" w:hAnsi="Times New Roman" w:cs="Times New Roman"/>
          <w:i/>
          <w:iCs/>
          <w:sz w:val="24"/>
          <w:szCs w:val="24"/>
          <w:lang w:val="en-US"/>
        </w:rPr>
        <w:t>:</w:t>
      </w:r>
    </w:p>
    <w:p w14:paraId="619887C9" w14:textId="77777777"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1. The formation of a person capable of self-improvement and professional growth with a variety of humanitarian</w:t>
      </w:r>
      <w:r w:rsidR="007558CE" w:rsidRPr="0094517F">
        <w:rPr>
          <w:rFonts w:ascii="Times New Roman" w:eastAsia="Times New Roman" w:hAnsi="Times New Roman" w:cs="Times New Roman"/>
          <w:sz w:val="24"/>
          <w:szCs w:val="24"/>
          <w:shd w:val="clear" w:color="auto" w:fill="FFFFFF"/>
          <w:lang w:val="en-US"/>
        </w:rPr>
        <w:t xml:space="preserve">, </w:t>
      </w:r>
      <w:r w:rsidRPr="0094517F">
        <w:rPr>
          <w:rFonts w:ascii="Times New Roman" w:eastAsia="Times New Roman" w:hAnsi="Times New Roman" w:cs="Times New Roman"/>
          <w:sz w:val="24"/>
          <w:szCs w:val="24"/>
          <w:shd w:val="clear" w:color="auto" w:fill="FFFFFF"/>
          <w:lang w:val="en-US"/>
        </w:rPr>
        <w:t xml:space="preserve">natural-science </w:t>
      </w:r>
      <w:r w:rsidR="007558CE" w:rsidRPr="0094517F">
        <w:rPr>
          <w:rFonts w:ascii="Times New Roman" w:eastAsia="Times New Roman" w:hAnsi="Times New Roman" w:cs="Times New Roman"/>
          <w:sz w:val="24"/>
          <w:szCs w:val="24"/>
          <w:shd w:val="clear" w:color="auto" w:fill="FFFFFF"/>
          <w:lang w:val="en-US"/>
        </w:rPr>
        <w:t xml:space="preserve">and professional </w:t>
      </w:r>
      <w:r w:rsidRPr="0094517F">
        <w:rPr>
          <w:rFonts w:ascii="Times New Roman" w:eastAsia="Times New Roman" w:hAnsi="Times New Roman" w:cs="Times New Roman"/>
          <w:sz w:val="24"/>
          <w:szCs w:val="24"/>
          <w:shd w:val="clear" w:color="auto" w:fill="FFFFFF"/>
          <w:lang w:val="en-US"/>
        </w:rPr>
        <w:t>knowledge and interests.</w:t>
      </w:r>
    </w:p>
    <w:p w14:paraId="339E1791" w14:textId="053080D8"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lang w:val="en-US"/>
        </w:rPr>
        <w:t>2. Formation of ability to critically reconsider the accumulated experience, to change the profile of one's professional activity, if necessary, awareness of social significance of one's future profession, possession of high motivation to perform professional activity.</w:t>
      </w:r>
    </w:p>
    <w:p w14:paraId="52FADE95" w14:textId="77777777" w:rsidR="0019199F" w:rsidRDefault="00C3452D">
      <w:pPr>
        <w:shd w:val="clear" w:color="auto" w:fill="FFFFFF"/>
        <w:spacing w:after="0" w:line="240" w:lineRule="auto"/>
        <w:ind w:firstLine="709"/>
        <w:jc w:val="both"/>
        <w:rPr>
          <w:rFonts w:ascii="Arial" w:eastAsia="Times New Roman" w:hAnsi="Arial" w:cs="Arial"/>
          <w:sz w:val="24"/>
          <w:szCs w:val="24"/>
          <w:lang w:val="kk-KZ"/>
        </w:rPr>
      </w:pPr>
      <w:r w:rsidRPr="0094517F">
        <w:rPr>
          <w:rFonts w:ascii="Times New Roman" w:eastAsia="Times New Roman" w:hAnsi="Times New Roman" w:cs="Times New Roman"/>
          <w:sz w:val="24"/>
          <w:szCs w:val="24"/>
          <w:lang w:val="en-US"/>
        </w:rPr>
        <w:t xml:space="preserve">3. Formation of the ability to find a compromise between different requirements (cost, quality, safety and timing) when planning and solving technological </w:t>
      </w:r>
      <w:r w:rsidR="007558CE" w:rsidRPr="0094517F">
        <w:rPr>
          <w:rFonts w:ascii="Times New Roman" w:eastAsia="Times New Roman" w:hAnsi="Times New Roman" w:cs="Times New Roman"/>
          <w:sz w:val="24"/>
          <w:szCs w:val="24"/>
          <w:lang w:val="en-US"/>
        </w:rPr>
        <w:t xml:space="preserve">and applied </w:t>
      </w:r>
      <w:r w:rsidRPr="0094517F">
        <w:rPr>
          <w:rFonts w:ascii="Times New Roman" w:eastAsia="Times New Roman" w:hAnsi="Times New Roman" w:cs="Times New Roman"/>
          <w:sz w:val="24"/>
          <w:szCs w:val="24"/>
          <w:lang w:val="en-US"/>
        </w:rPr>
        <w:t xml:space="preserve">problems encountered in the production </w:t>
      </w:r>
      <w:r w:rsidR="00B97753" w:rsidRPr="0094517F">
        <w:rPr>
          <w:rFonts w:ascii="Times New Roman" w:eastAsia="Times New Roman" w:hAnsi="Times New Roman" w:cs="Times New Roman"/>
          <w:sz w:val="24"/>
          <w:szCs w:val="24"/>
          <w:lang w:val="en-US"/>
        </w:rPr>
        <w:t xml:space="preserve">process; possess the </w:t>
      </w:r>
      <w:r w:rsidRPr="0094517F">
        <w:rPr>
          <w:rFonts w:ascii="Times New Roman" w:eastAsia="Times New Roman" w:hAnsi="Times New Roman" w:cs="Times New Roman"/>
          <w:sz w:val="24"/>
          <w:szCs w:val="24"/>
          <w:lang w:val="en-US"/>
        </w:rPr>
        <w:t>culture of thinking</w:t>
      </w:r>
      <w:r w:rsidR="0069484C" w:rsidRPr="00FB21D5">
        <w:rPr>
          <w:rFonts w:ascii="Times New Roman" w:eastAsia="Times New Roman" w:hAnsi="Times New Roman" w:cs="Times New Roman"/>
          <w:sz w:val="24"/>
          <w:szCs w:val="24"/>
          <w:lang w:val="kk-KZ"/>
        </w:rPr>
        <w:t>.</w:t>
      </w:r>
    </w:p>
    <w:p w14:paraId="7D39C9D9" w14:textId="77777777"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lang w:val="en-US"/>
        </w:rPr>
        <w:t>4. Formation of the ability to generalize, analyze, perceive information, set a goal and choose ways to achieve it.</w:t>
      </w:r>
    </w:p>
    <w:p w14:paraId="2D01943A" w14:textId="77777777" w:rsidR="0019199F" w:rsidRPr="0094517F" w:rsidRDefault="00C3452D">
      <w:pPr>
        <w:shd w:val="clear" w:color="auto" w:fill="FFFFFF"/>
        <w:spacing w:after="0" w:line="240" w:lineRule="auto"/>
        <w:ind w:firstLine="709"/>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lang w:val="en-US"/>
        </w:rPr>
        <w:t xml:space="preserve">5. To promote the formation of the graduate's readiness to solve </w:t>
      </w:r>
      <w:r w:rsidR="007558CE" w:rsidRPr="0094517F">
        <w:rPr>
          <w:rFonts w:ascii="Times New Roman" w:eastAsia="Times New Roman" w:hAnsi="Times New Roman" w:cs="Times New Roman"/>
          <w:sz w:val="24"/>
          <w:szCs w:val="24"/>
          <w:lang w:val="en-US"/>
        </w:rPr>
        <w:t xml:space="preserve">creative </w:t>
      </w:r>
      <w:r w:rsidRPr="0094517F">
        <w:rPr>
          <w:rFonts w:ascii="Times New Roman" w:eastAsia="Times New Roman" w:hAnsi="Times New Roman" w:cs="Times New Roman"/>
          <w:sz w:val="24"/>
          <w:szCs w:val="24"/>
          <w:lang w:val="en-US"/>
        </w:rPr>
        <w:t xml:space="preserve">problems arising in the course of professional, research and pedagogical activity, requiring in-depth professional knowledge; the </w:t>
      </w:r>
      <w:r w:rsidR="00B97753" w:rsidRPr="0094517F">
        <w:rPr>
          <w:rFonts w:ascii="Times New Roman" w:eastAsia="Times New Roman" w:hAnsi="Times New Roman" w:cs="Times New Roman"/>
          <w:sz w:val="24"/>
          <w:szCs w:val="24"/>
          <w:lang w:val="en-US"/>
        </w:rPr>
        <w:t xml:space="preserve">choice of necessary </w:t>
      </w:r>
      <w:r w:rsidRPr="0094517F">
        <w:rPr>
          <w:rFonts w:ascii="Times New Roman" w:eastAsia="Times New Roman" w:hAnsi="Times New Roman" w:cs="Times New Roman"/>
          <w:sz w:val="24"/>
          <w:szCs w:val="24"/>
          <w:lang w:val="en-US"/>
        </w:rPr>
        <w:t xml:space="preserve">research methods, modification of existing and development of new methods, based on </w:t>
      </w:r>
      <w:r w:rsidR="00B97753" w:rsidRPr="0094517F">
        <w:rPr>
          <w:rFonts w:ascii="Times New Roman" w:eastAsia="Times New Roman" w:hAnsi="Times New Roman" w:cs="Times New Roman"/>
          <w:sz w:val="24"/>
          <w:szCs w:val="24"/>
          <w:lang w:val="en-US"/>
        </w:rPr>
        <w:t xml:space="preserve">the tasks of </w:t>
      </w:r>
      <w:r w:rsidRPr="0094517F">
        <w:rPr>
          <w:rFonts w:ascii="Times New Roman" w:eastAsia="Times New Roman" w:hAnsi="Times New Roman" w:cs="Times New Roman"/>
          <w:sz w:val="24"/>
          <w:szCs w:val="24"/>
          <w:lang w:val="en-US"/>
        </w:rPr>
        <w:t>a particular study.</w:t>
      </w:r>
    </w:p>
    <w:p w14:paraId="30A03B6E" w14:textId="77777777" w:rsidR="0019199F" w:rsidRPr="0094517F" w:rsidRDefault="00C3452D">
      <w:pPr>
        <w:shd w:val="clear" w:color="auto" w:fill="FFFFFF"/>
        <w:spacing w:after="0" w:line="240" w:lineRule="auto"/>
        <w:ind w:firstLine="709"/>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lang w:val="en-US"/>
        </w:rPr>
        <w:t xml:space="preserve">6. Formation of graduates' readiness </w:t>
      </w:r>
      <w:r w:rsidR="007558CE" w:rsidRPr="0094517F">
        <w:rPr>
          <w:rFonts w:ascii="Times New Roman" w:eastAsia="Times New Roman" w:hAnsi="Times New Roman" w:cs="Times New Roman"/>
          <w:sz w:val="24"/>
          <w:szCs w:val="24"/>
          <w:lang w:val="en-US"/>
        </w:rPr>
        <w:t xml:space="preserve">to </w:t>
      </w:r>
      <w:r w:rsidRPr="0094517F">
        <w:rPr>
          <w:rFonts w:ascii="Times New Roman" w:eastAsia="Times New Roman" w:hAnsi="Times New Roman" w:cs="Times New Roman"/>
          <w:sz w:val="24"/>
          <w:szCs w:val="24"/>
          <w:lang w:val="en-US"/>
        </w:rPr>
        <w:t>conduct scientific research, analyze experiments and observations, develop theoretical models based on them, allowing</w:t>
      </w:r>
      <w:r w:rsidR="00512067" w:rsidRPr="0094517F">
        <w:rPr>
          <w:rFonts w:ascii="Times New Roman" w:eastAsia="Times New Roman" w:hAnsi="Times New Roman" w:cs="Times New Roman"/>
          <w:sz w:val="24"/>
          <w:szCs w:val="24"/>
          <w:lang w:val="en-US"/>
        </w:rPr>
        <w:t>:</w:t>
      </w:r>
    </w:p>
    <w:p w14:paraId="0E14B3F2" w14:textId="77777777" w:rsidR="0019199F" w:rsidRPr="0094517F" w:rsidRDefault="00032077">
      <w:pPr>
        <w:shd w:val="clear" w:color="auto" w:fill="FFFFFF"/>
        <w:spacing w:after="0" w:line="240" w:lineRule="auto"/>
        <w:ind w:firstLine="709"/>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lang w:val="en-US"/>
        </w:rPr>
        <w:t>- to predict changes in the technical condition of aviation equipment and the dynamics of parameters of the effectiveness of its technical operation</w:t>
      </w:r>
      <w:r w:rsidR="00C3452D" w:rsidRPr="0094517F">
        <w:rPr>
          <w:rFonts w:ascii="Times New Roman" w:eastAsia="Times New Roman" w:hAnsi="Times New Roman" w:cs="Times New Roman"/>
          <w:sz w:val="24"/>
          <w:szCs w:val="24"/>
          <w:lang w:val="en-US"/>
        </w:rPr>
        <w:t>;</w:t>
      </w:r>
    </w:p>
    <w:p w14:paraId="4B47FB3E" w14:textId="77777777" w:rsidR="0019199F" w:rsidRPr="0094517F" w:rsidRDefault="007558CE">
      <w:pPr>
        <w:shd w:val="clear" w:color="auto" w:fill="FFFFFF"/>
        <w:spacing w:after="0" w:line="240" w:lineRule="auto"/>
        <w:ind w:firstLine="709"/>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lang w:val="en-US"/>
        </w:rPr>
        <w:t>- ensure aviation safety and flight safety</w:t>
      </w:r>
      <w:r w:rsidR="00C3452D" w:rsidRPr="0094517F">
        <w:rPr>
          <w:rFonts w:ascii="Times New Roman" w:eastAsia="Times New Roman" w:hAnsi="Times New Roman" w:cs="Times New Roman"/>
          <w:sz w:val="24"/>
          <w:szCs w:val="24"/>
          <w:lang w:val="en-US"/>
        </w:rPr>
        <w:t xml:space="preserve">, offer new solutions </w:t>
      </w:r>
      <w:r w:rsidR="002B1412" w:rsidRPr="0094517F">
        <w:rPr>
          <w:rFonts w:ascii="Times New Roman" w:eastAsia="Times New Roman" w:hAnsi="Times New Roman" w:cs="Times New Roman"/>
          <w:sz w:val="24"/>
          <w:szCs w:val="24"/>
          <w:shd w:val="clear" w:color="auto" w:fill="FFFFFF"/>
          <w:lang w:val="en-US"/>
        </w:rPr>
        <w:t xml:space="preserve">of flight and technical operation technologies, reducing </w:t>
      </w:r>
      <w:r w:rsidR="00C3452D" w:rsidRPr="0094517F">
        <w:rPr>
          <w:rFonts w:ascii="Times New Roman" w:eastAsia="Times New Roman" w:hAnsi="Times New Roman" w:cs="Times New Roman"/>
          <w:sz w:val="24"/>
          <w:szCs w:val="24"/>
          <w:shd w:val="clear" w:color="auto" w:fill="FFFFFF"/>
          <w:lang w:val="en-US"/>
        </w:rPr>
        <w:t xml:space="preserve">the human factor, </w:t>
      </w:r>
      <w:r w:rsidR="002B1412" w:rsidRPr="0094517F">
        <w:rPr>
          <w:rFonts w:ascii="Times New Roman" w:eastAsia="Times New Roman" w:hAnsi="Times New Roman" w:cs="Times New Roman"/>
          <w:sz w:val="24"/>
          <w:szCs w:val="24"/>
          <w:shd w:val="clear" w:color="auto" w:fill="FFFFFF"/>
          <w:lang w:val="en-US"/>
        </w:rPr>
        <w:t xml:space="preserve">the development of </w:t>
      </w:r>
      <w:r w:rsidR="00C3452D" w:rsidRPr="0094517F">
        <w:rPr>
          <w:rFonts w:ascii="Times New Roman" w:eastAsia="Times New Roman" w:hAnsi="Times New Roman" w:cs="Times New Roman"/>
          <w:sz w:val="24"/>
          <w:szCs w:val="24"/>
          <w:shd w:val="clear" w:color="auto" w:fill="FFFFFF"/>
          <w:lang w:val="en-US"/>
        </w:rPr>
        <w:t xml:space="preserve">radio communication phraseology, </w:t>
      </w:r>
      <w:r w:rsidR="002B1412" w:rsidRPr="0094517F">
        <w:rPr>
          <w:rFonts w:ascii="Times New Roman" w:eastAsia="Times New Roman" w:hAnsi="Times New Roman" w:cs="Times New Roman"/>
          <w:sz w:val="24"/>
          <w:szCs w:val="24"/>
          <w:shd w:val="clear" w:color="auto" w:fill="FFFFFF"/>
          <w:lang w:val="en-US"/>
        </w:rPr>
        <w:t xml:space="preserve">the introduction of computer technology and software, </w:t>
      </w:r>
      <w:r w:rsidR="00C3452D" w:rsidRPr="0094517F">
        <w:rPr>
          <w:rFonts w:ascii="Times New Roman" w:eastAsia="Times New Roman" w:hAnsi="Times New Roman" w:cs="Times New Roman"/>
          <w:sz w:val="24"/>
          <w:szCs w:val="24"/>
          <w:shd w:val="clear" w:color="auto" w:fill="FFFFFF"/>
          <w:lang w:val="en-US"/>
        </w:rPr>
        <w:t>profiling, legal and environmental aspects, the linguistic features of aviation English in air transport.</w:t>
      </w:r>
    </w:p>
    <w:p w14:paraId="237E596F" w14:textId="77777777" w:rsidR="0019199F" w:rsidRPr="0094517F" w:rsidRDefault="00C3452D">
      <w:pPr>
        <w:shd w:val="clear" w:color="auto" w:fill="FFFFFF"/>
        <w:spacing w:after="0" w:line="240" w:lineRule="auto"/>
        <w:ind w:firstLine="708"/>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lang w:val="en-US"/>
        </w:rPr>
        <w:t>7. Formation of skills to manage aircraft maintenance</w:t>
      </w:r>
      <w:r w:rsidR="00DF727D" w:rsidRPr="0094517F">
        <w:rPr>
          <w:rFonts w:ascii="Times New Roman" w:eastAsia="Times New Roman" w:hAnsi="Times New Roman" w:cs="Times New Roman"/>
          <w:sz w:val="24"/>
          <w:szCs w:val="24"/>
          <w:lang w:val="en-US"/>
        </w:rPr>
        <w:t xml:space="preserve">, </w:t>
      </w:r>
      <w:r w:rsidRPr="0094517F">
        <w:rPr>
          <w:rFonts w:ascii="Times New Roman" w:eastAsia="Times New Roman" w:hAnsi="Times New Roman" w:cs="Times New Roman"/>
          <w:sz w:val="24"/>
          <w:szCs w:val="24"/>
          <w:lang w:val="en-US"/>
        </w:rPr>
        <w:t xml:space="preserve">processes of technical operation of aircraft at the aviation enterprise </w:t>
      </w:r>
      <w:r w:rsidR="00DF727D" w:rsidRPr="0094517F">
        <w:rPr>
          <w:rFonts w:ascii="Times New Roman" w:eastAsia="Times New Roman" w:hAnsi="Times New Roman" w:cs="Times New Roman"/>
          <w:sz w:val="24"/>
          <w:szCs w:val="24"/>
          <w:lang w:val="en-US"/>
        </w:rPr>
        <w:t>and ensure flight safety.</w:t>
      </w:r>
    </w:p>
    <w:p w14:paraId="4139BDFB" w14:textId="77777777" w:rsidR="0019199F" w:rsidRPr="0094517F" w:rsidRDefault="00C3452D">
      <w:pPr>
        <w:shd w:val="clear" w:color="auto" w:fill="FFFFFF"/>
        <w:spacing w:after="0" w:line="240" w:lineRule="auto"/>
        <w:ind w:firstLine="708"/>
        <w:jc w:val="both"/>
        <w:rPr>
          <w:rFonts w:ascii="Arial" w:eastAsia="Times New Roman" w:hAnsi="Arial" w:cs="Arial"/>
          <w:sz w:val="24"/>
          <w:szCs w:val="24"/>
          <w:lang w:val="en-US"/>
        </w:rPr>
      </w:pPr>
      <w:r w:rsidRPr="0094517F">
        <w:rPr>
          <w:rFonts w:ascii="Times New Roman" w:eastAsia="Times New Roman" w:hAnsi="Times New Roman" w:cs="Times New Roman"/>
          <w:i/>
          <w:iCs/>
          <w:sz w:val="24"/>
          <w:szCs w:val="24"/>
          <w:lang w:val="en-US"/>
        </w:rPr>
        <w:lastRenderedPageBreak/>
        <w:t xml:space="preserve">The field of professional activity </w:t>
      </w:r>
      <w:r w:rsidRPr="0094517F">
        <w:rPr>
          <w:rFonts w:ascii="Times New Roman" w:eastAsia="Times New Roman" w:hAnsi="Times New Roman" w:cs="Times New Roman"/>
          <w:sz w:val="24"/>
          <w:szCs w:val="24"/>
          <w:lang w:val="en-US"/>
        </w:rPr>
        <w:t xml:space="preserve">is the field of science and </w:t>
      </w:r>
      <w:r w:rsidR="00B97753" w:rsidRPr="0094517F">
        <w:rPr>
          <w:rFonts w:ascii="Times New Roman" w:eastAsia="Times New Roman" w:hAnsi="Times New Roman" w:cs="Times New Roman"/>
          <w:sz w:val="24"/>
          <w:szCs w:val="24"/>
          <w:lang w:val="en-US"/>
        </w:rPr>
        <w:t xml:space="preserve">technology, which includes </w:t>
      </w:r>
      <w:r w:rsidRPr="0094517F">
        <w:rPr>
          <w:rFonts w:ascii="Times New Roman" w:eastAsia="Times New Roman" w:hAnsi="Times New Roman" w:cs="Times New Roman"/>
          <w:sz w:val="24"/>
          <w:szCs w:val="24"/>
          <w:lang w:val="en-US"/>
        </w:rPr>
        <w:t xml:space="preserve">a set of means, methods </w:t>
      </w:r>
      <w:r w:rsidR="00FA339E" w:rsidRPr="0094517F">
        <w:rPr>
          <w:rFonts w:ascii="Times New Roman" w:eastAsia="Times New Roman" w:hAnsi="Times New Roman" w:cs="Times New Roman"/>
          <w:sz w:val="24"/>
          <w:szCs w:val="24"/>
          <w:lang w:val="en-US"/>
        </w:rPr>
        <w:t xml:space="preserve">and </w:t>
      </w:r>
      <w:r w:rsidRPr="0094517F">
        <w:rPr>
          <w:rFonts w:ascii="Times New Roman" w:eastAsia="Times New Roman" w:hAnsi="Times New Roman" w:cs="Times New Roman"/>
          <w:sz w:val="24"/>
          <w:szCs w:val="24"/>
          <w:lang w:val="en-US"/>
        </w:rPr>
        <w:t xml:space="preserve">techniques of human activity aimed at solving complex problems related to the organization of maintenance and repair of aircraft </w:t>
      </w:r>
      <w:r w:rsidR="00FA339E" w:rsidRPr="0094517F">
        <w:rPr>
          <w:rFonts w:ascii="Times New Roman" w:eastAsia="Times New Roman" w:hAnsi="Times New Roman" w:cs="Times New Roman"/>
          <w:sz w:val="24"/>
          <w:szCs w:val="24"/>
          <w:lang w:val="en-US"/>
        </w:rPr>
        <w:t xml:space="preserve">and equipment </w:t>
      </w:r>
      <w:r w:rsidRPr="0094517F">
        <w:rPr>
          <w:rFonts w:ascii="Times New Roman" w:eastAsia="Times New Roman" w:hAnsi="Times New Roman" w:cs="Times New Roman"/>
          <w:sz w:val="24"/>
          <w:szCs w:val="24"/>
          <w:lang w:val="en-US"/>
        </w:rPr>
        <w:t>at aviation enterprises</w:t>
      </w:r>
      <w:r w:rsidR="00DF727D" w:rsidRPr="0094517F">
        <w:rPr>
          <w:rFonts w:ascii="Times New Roman" w:eastAsia="Times New Roman" w:hAnsi="Times New Roman" w:cs="Times New Roman"/>
          <w:sz w:val="24"/>
          <w:szCs w:val="24"/>
          <w:lang w:val="en-US"/>
        </w:rPr>
        <w:t xml:space="preserve">, the </w:t>
      </w:r>
      <w:r w:rsidR="00FA339E" w:rsidRPr="0094517F">
        <w:rPr>
          <w:rFonts w:ascii="Times New Roman" w:eastAsia="Times New Roman" w:hAnsi="Times New Roman" w:cs="Times New Roman"/>
          <w:sz w:val="24"/>
          <w:szCs w:val="24"/>
          <w:lang w:val="en-US"/>
        </w:rPr>
        <w:t xml:space="preserve">implementation of technologies and </w:t>
      </w:r>
      <w:r w:rsidR="00DF727D" w:rsidRPr="0094517F">
        <w:rPr>
          <w:rFonts w:ascii="Times New Roman" w:eastAsia="Times New Roman" w:hAnsi="Times New Roman" w:cs="Times New Roman"/>
          <w:sz w:val="24"/>
          <w:szCs w:val="24"/>
          <w:lang w:val="en-US"/>
        </w:rPr>
        <w:t xml:space="preserve">improving the efficiency of aviation systems </w:t>
      </w:r>
      <w:r w:rsidR="00FA339E" w:rsidRPr="0094517F">
        <w:rPr>
          <w:rFonts w:ascii="Times New Roman" w:eastAsia="Times New Roman" w:hAnsi="Times New Roman" w:cs="Times New Roman"/>
          <w:sz w:val="24"/>
          <w:szCs w:val="24"/>
          <w:lang w:val="en-US"/>
        </w:rPr>
        <w:t xml:space="preserve">to ensure </w:t>
      </w:r>
      <w:r w:rsidR="00A96998" w:rsidRPr="0094517F">
        <w:rPr>
          <w:rFonts w:ascii="Times New Roman" w:eastAsia="Times New Roman" w:hAnsi="Times New Roman" w:cs="Times New Roman"/>
          <w:sz w:val="24"/>
          <w:szCs w:val="24"/>
          <w:lang w:val="en-US"/>
        </w:rPr>
        <w:t>aviation safety and flight safety</w:t>
      </w:r>
      <w:r w:rsidRPr="0094517F">
        <w:rPr>
          <w:rFonts w:ascii="Times New Roman" w:eastAsia="Times New Roman" w:hAnsi="Times New Roman" w:cs="Times New Roman"/>
          <w:sz w:val="24"/>
          <w:szCs w:val="24"/>
          <w:lang w:val="en-US"/>
        </w:rPr>
        <w:t>.</w:t>
      </w:r>
    </w:p>
    <w:p w14:paraId="5F3A2B09" w14:textId="77777777" w:rsidR="0019199F" w:rsidRPr="0094517F" w:rsidRDefault="00C3452D">
      <w:pPr>
        <w:shd w:val="clear" w:color="auto" w:fill="FFFFFF"/>
        <w:spacing w:after="0" w:line="240" w:lineRule="auto"/>
        <w:ind w:firstLine="708"/>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i/>
          <w:iCs/>
          <w:sz w:val="24"/>
          <w:szCs w:val="24"/>
          <w:lang w:val="en-US"/>
        </w:rPr>
        <w:t xml:space="preserve">The objects </w:t>
      </w:r>
      <w:r w:rsidR="005244C6" w:rsidRPr="0094517F">
        <w:rPr>
          <w:rFonts w:ascii="Times New Roman" w:eastAsia="Times New Roman" w:hAnsi="Times New Roman" w:cs="Times New Roman"/>
          <w:i/>
          <w:iCs/>
          <w:sz w:val="24"/>
          <w:szCs w:val="24"/>
          <w:lang w:val="en-US"/>
        </w:rPr>
        <w:t xml:space="preserve">of scientific research </w:t>
      </w:r>
      <w:r w:rsidRPr="0094517F">
        <w:rPr>
          <w:rFonts w:ascii="Times New Roman" w:eastAsia="Times New Roman" w:hAnsi="Times New Roman" w:cs="Times New Roman"/>
          <w:sz w:val="24"/>
          <w:szCs w:val="24"/>
          <w:lang w:val="en-US"/>
        </w:rPr>
        <w:t xml:space="preserve">are: </w:t>
      </w:r>
      <w:r w:rsidR="005244C6" w:rsidRPr="0094517F">
        <w:rPr>
          <w:rFonts w:ascii="Times New Roman" w:eastAsia="Times New Roman" w:hAnsi="Times New Roman" w:cs="Times New Roman"/>
          <w:sz w:val="24"/>
          <w:szCs w:val="24"/>
          <w:lang w:val="en-US"/>
        </w:rPr>
        <w:t>air transport, airfields, air navigation</w:t>
      </w:r>
      <w:r w:rsidR="005C7990" w:rsidRPr="0094517F">
        <w:rPr>
          <w:rFonts w:ascii="Times New Roman" w:eastAsia="Times New Roman" w:hAnsi="Times New Roman" w:cs="Times New Roman"/>
          <w:sz w:val="24"/>
          <w:szCs w:val="24"/>
          <w:lang w:val="en-US"/>
        </w:rPr>
        <w:t>, airlines, unmanned aircraft systems and vehicles</w:t>
      </w:r>
    </w:p>
    <w:p w14:paraId="5591E4D7" w14:textId="77777777" w:rsidR="005244C6" w:rsidRPr="0094517F" w:rsidRDefault="005244C6" w:rsidP="00D16B8F">
      <w:pPr>
        <w:shd w:val="clear" w:color="auto" w:fill="FFFFFF"/>
        <w:spacing w:after="0" w:line="240" w:lineRule="auto"/>
        <w:ind w:firstLine="708"/>
        <w:jc w:val="both"/>
        <w:rPr>
          <w:rFonts w:ascii="Times New Roman" w:eastAsia="Times New Roman" w:hAnsi="Times New Roman" w:cs="Times New Roman"/>
          <w:sz w:val="24"/>
          <w:szCs w:val="24"/>
          <w:lang w:val="en-US"/>
        </w:rPr>
      </w:pPr>
    </w:p>
    <w:p w14:paraId="5904ED83" w14:textId="77777777" w:rsidR="0019199F" w:rsidRDefault="00C3452D">
      <w:pPr>
        <w:shd w:val="clear" w:color="auto" w:fill="FFFFFF"/>
        <w:spacing w:after="0" w:line="240" w:lineRule="auto"/>
        <w:ind w:firstLine="708"/>
        <w:jc w:val="both"/>
        <w:rPr>
          <w:rFonts w:ascii="Times New Roman" w:eastAsia="Times New Roman" w:hAnsi="Times New Roman" w:cs="Times New Roman"/>
          <w:sz w:val="24"/>
          <w:szCs w:val="24"/>
        </w:rPr>
      </w:pPr>
      <w:r w:rsidRPr="00FB21D5">
        <w:rPr>
          <w:rFonts w:ascii="Times New Roman" w:eastAsia="Times New Roman" w:hAnsi="Times New Roman" w:cs="Times New Roman"/>
          <w:i/>
          <w:sz w:val="24"/>
          <w:szCs w:val="24"/>
        </w:rPr>
        <w:t xml:space="preserve">Subjects of </w:t>
      </w:r>
      <w:r w:rsidRPr="00FB21D5">
        <w:rPr>
          <w:rFonts w:ascii="Times New Roman" w:eastAsia="Times New Roman" w:hAnsi="Times New Roman" w:cs="Times New Roman"/>
          <w:i/>
          <w:iCs/>
          <w:sz w:val="24"/>
          <w:szCs w:val="24"/>
        </w:rPr>
        <w:t>scientific research</w:t>
      </w:r>
    </w:p>
    <w:p w14:paraId="2D189987" w14:textId="77777777" w:rsidR="0019199F" w:rsidRDefault="00C3452D">
      <w:pPr>
        <w:pStyle w:val="a4"/>
        <w:numPr>
          <w:ilvl w:val="0"/>
          <w:numId w:val="1"/>
        </w:numPr>
        <w:shd w:val="clear" w:color="auto" w:fill="FFFFFF"/>
        <w:spacing w:after="0" w:line="240" w:lineRule="auto"/>
        <w:jc w:val="both"/>
        <w:rPr>
          <w:rFonts w:ascii="Times New Roman" w:eastAsia="Times New Roman" w:hAnsi="Times New Roman" w:cs="Times New Roman"/>
          <w:sz w:val="24"/>
          <w:szCs w:val="24"/>
        </w:rPr>
      </w:pPr>
      <w:r w:rsidRPr="00FB21D5">
        <w:rPr>
          <w:rFonts w:ascii="Times New Roman" w:eastAsia="Times New Roman" w:hAnsi="Times New Roman" w:cs="Times New Roman"/>
          <w:sz w:val="24"/>
          <w:szCs w:val="24"/>
        </w:rPr>
        <w:t>Aeronautical Engineering:</w:t>
      </w:r>
    </w:p>
    <w:p w14:paraId="23C688D7" w14:textId="77777777" w:rsidR="0019199F" w:rsidRPr="0094517F" w:rsidRDefault="00C3452D">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shd w:val="clear" w:color="auto" w:fill="FFFFFF"/>
          <w:lang w:val="en-US"/>
        </w:rPr>
        <w:t xml:space="preserve">development and modernization </w:t>
      </w:r>
      <w:r w:rsidR="00032077" w:rsidRPr="0094517F">
        <w:rPr>
          <w:rFonts w:ascii="Times New Roman" w:eastAsia="Times New Roman" w:hAnsi="Times New Roman" w:cs="Times New Roman"/>
          <w:sz w:val="24"/>
          <w:szCs w:val="24"/>
          <w:shd w:val="clear" w:color="auto" w:fill="FFFFFF"/>
          <w:lang w:val="en-US"/>
        </w:rPr>
        <w:t xml:space="preserve">of structural </w:t>
      </w:r>
      <w:r w:rsidRPr="0094517F">
        <w:rPr>
          <w:rFonts w:ascii="Times New Roman" w:eastAsia="Times New Roman" w:hAnsi="Times New Roman" w:cs="Times New Roman"/>
          <w:sz w:val="24"/>
          <w:szCs w:val="24"/>
          <w:shd w:val="clear" w:color="auto" w:fill="FFFFFF"/>
          <w:lang w:val="en-US"/>
        </w:rPr>
        <w:t xml:space="preserve">elements </w:t>
      </w:r>
      <w:r w:rsidR="00032077" w:rsidRPr="0094517F">
        <w:rPr>
          <w:rFonts w:ascii="Times New Roman" w:eastAsia="Times New Roman" w:hAnsi="Times New Roman" w:cs="Times New Roman"/>
          <w:sz w:val="24"/>
          <w:szCs w:val="24"/>
          <w:shd w:val="clear" w:color="auto" w:fill="FFFFFF"/>
          <w:lang w:val="en-US"/>
        </w:rPr>
        <w:t xml:space="preserve">and units, </w:t>
      </w:r>
      <w:r w:rsidRPr="0094517F">
        <w:rPr>
          <w:rFonts w:ascii="Times New Roman" w:eastAsia="Times New Roman" w:hAnsi="Times New Roman" w:cs="Times New Roman"/>
          <w:sz w:val="24"/>
          <w:szCs w:val="24"/>
          <w:shd w:val="clear" w:color="auto" w:fill="FFFFFF"/>
          <w:lang w:val="en-US"/>
        </w:rPr>
        <w:t xml:space="preserve">methods </w:t>
      </w:r>
      <w:r w:rsidR="00032077" w:rsidRPr="0094517F">
        <w:rPr>
          <w:rFonts w:ascii="Times New Roman" w:eastAsia="Times New Roman" w:hAnsi="Times New Roman" w:cs="Times New Roman"/>
          <w:sz w:val="24"/>
          <w:szCs w:val="24"/>
          <w:shd w:val="clear" w:color="auto" w:fill="FFFFFF"/>
          <w:lang w:val="en-US"/>
        </w:rPr>
        <w:t xml:space="preserve">and </w:t>
      </w:r>
      <w:r w:rsidRPr="0094517F">
        <w:rPr>
          <w:rFonts w:ascii="Times New Roman" w:eastAsia="Times New Roman" w:hAnsi="Times New Roman" w:cs="Times New Roman"/>
          <w:sz w:val="24"/>
          <w:szCs w:val="24"/>
          <w:shd w:val="clear" w:color="auto" w:fill="FFFFFF"/>
          <w:lang w:val="en-US"/>
        </w:rPr>
        <w:t xml:space="preserve">technologies </w:t>
      </w:r>
      <w:r w:rsidR="00032077" w:rsidRPr="0094517F">
        <w:rPr>
          <w:rFonts w:ascii="Times New Roman" w:eastAsia="Times New Roman" w:hAnsi="Times New Roman" w:cs="Times New Roman"/>
          <w:sz w:val="24"/>
          <w:szCs w:val="24"/>
          <w:shd w:val="clear" w:color="auto" w:fill="FFFFFF"/>
          <w:lang w:val="en-US"/>
        </w:rPr>
        <w:t>of their design;</w:t>
      </w:r>
    </w:p>
    <w:p w14:paraId="127C6DCF" w14:textId="77777777" w:rsidR="0019199F" w:rsidRPr="0094517F" w:rsidRDefault="00C3452D">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shd w:val="clear" w:color="auto" w:fill="FFFFFF"/>
          <w:lang w:val="en-US"/>
        </w:rPr>
        <w:t xml:space="preserve">scientific provisions of analysis </w:t>
      </w:r>
      <w:r w:rsidR="00032077" w:rsidRPr="0094517F">
        <w:rPr>
          <w:rFonts w:ascii="Times New Roman" w:eastAsia="Times New Roman" w:hAnsi="Times New Roman" w:cs="Times New Roman"/>
          <w:sz w:val="24"/>
          <w:szCs w:val="24"/>
          <w:shd w:val="clear" w:color="auto" w:fill="FFFFFF"/>
          <w:lang w:val="en-US"/>
        </w:rPr>
        <w:t>in the field of applied mechanics, instrumentation, energy, aviation materials science, automation and control;</w:t>
      </w:r>
    </w:p>
    <w:p w14:paraId="4A8D5F89" w14:textId="77777777" w:rsidR="0019199F" w:rsidRPr="0094517F" w:rsidRDefault="00C3452D">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shd w:val="clear" w:color="auto" w:fill="FFFFFF"/>
          <w:lang w:val="en-US"/>
        </w:rPr>
        <w:t xml:space="preserve">development and modernization </w:t>
      </w:r>
      <w:r w:rsidR="00032077" w:rsidRPr="0094517F">
        <w:rPr>
          <w:rFonts w:ascii="Times New Roman" w:eastAsia="Times New Roman" w:hAnsi="Times New Roman" w:cs="Times New Roman"/>
          <w:sz w:val="24"/>
          <w:szCs w:val="24"/>
          <w:shd w:val="clear" w:color="auto" w:fill="FFFFFF"/>
          <w:lang w:val="en-US"/>
        </w:rPr>
        <w:t xml:space="preserve">of systems </w:t>
      </w:r>
      <w:r w:rsidR="00212999" w:rsidRPr="0094517F">
        <w:rPr>
          <w:rFonts w:ascii="Times New Roman" w:eastAsia="Times New Roman" w:hAnsi="Times New Roman" w:cs="Times New Roman"/>
          <w:sz w:val="24"/>
          <w:szCs w:val="24"/>
          <w:shd w:val="clear" w:color="auto" w:fill="FFFFFF"/>
          <w:lang w:val="en-US"/>
        </w:rPr>
        <w:t xml:space="preserve">for production, </w:t>
      </w:r>
      <w:r w:rsidR="00032077" w:rsidRPr="0094517F">
        <w:rPr>
          <w:rFonts w:ascii="Times New Roman" w:eastAsia="Times New Roman" w:hAnsi="Times New Roman" w:cs="Times New Roman"/>
          <w:sz w:val="24"/>
          <w:szCs w:val="24"/>
          <w:shd w:val="clear" w:color="auto" w:fill="FFFFFF"/>
          <w:lang w:val="en-US"/>
        </w:rPr>
        <w:t>operation and repair of vehicles and engines</w:t>
      </w:r>
      <w:r w:rsidR="00DF727D" w:rsidRPr="0094517F">
        <w:rPr>
          <w:rFonts w:ascii="Times New Roman" w:eastAsia="Times New Roman" w:hAnsi="Times New Roman" w:cs="Times New Roman"/>
          <w:sz w:val="24"/>
          <w:szCs w:val="24"/>
          <w:shd w:val="clear" w:color="auto" w:fill="FFFFFF"/>
          <w:lang w:val="en-US"/>
        </w:rPr>
        <w:t xml:space="preserve">, including unmanned </w:t>
      </w:r>
      <w:r w:rsidR="00FA339E" w:rsidRPr="0094517F">
        <w:rPr>
          <w:rFonts w:ascii="Times New Roman" w:eastAsia="Times New Roman" w:hAnsi="Times New Roman" w:cs="Times New Roman"/>
          <w:sz w:val="24"/>
          <w:szCs w:val="24"/>
          <w:shd w:val="clear" w:color="auto" w:fill="FFFFFF"/>
          <w:lang w:val="en-US"/>
        </w:rPr>
        <w:t xml:space="preserve">aircraft </w:t>
      </w:r>
      <w:r w:rsidR="00DF727D" w:rsidRPr="0094517F">
        <w:rPr>
          <w:rFonts w:ascii="Times New Roman" w:eastAsia="Times New Roman" w:hAnsi="Times New Roman" w:cs="Times New Roman"/>
          <w:sz w:val="24"/>
          <w:szCs w:val="24"/>
          <w:shd w:val="clear" w:color="auto" w:fill="FFFFFF"/>
          <w:lang w:val="en-US"/>
        </w:rPr>
        <w:t>systems</w:t>
      </w:r>
      <w:r w:rsidR="00032077" w:rsidRPr="0094517F">
        <w:rPr>
          <w:rFonts w:ascii="Times New Roman" w:eastAsia="Times New Roman" w:hAnsi="Times New Roman" w:cs="Times New Roman"/>
          <w:sz w:val="24"/>
          <w:szCs w:val="24"/>
          <w:shd w:val="clear" w:color="auto" w:fill="FFFFFF"/>
          <w:lang w:val="en-US"/>
        </w:rPr>
        <w:t>;</w:t>
      </w:r>
    </w:p>
    <w:p w14:paraId="2C96F399" w14:textId="77777777" w:rsidR="0019199F" w:rsidRPr="0094517F" w:rsidRDefault="00C3452D">
      <w:pPr>
        <w:pStyle w:val="a4"/>
        <w:numPr>
          <w:ilvl w:val="0"/>
          <w:numId w:val="2"/>
        </w:numPr>
        <w:shd w:val="clear" w:color="auto" w:fill="FFFFFF"/>
        <w:spacing w:after="0" w:line="240" w:lineRule="auto"/>
        <w:jc w:val="both"/>
        <w:rPr>
          <w:rFonts w:ascii="Times New Roman" w:eastAsia="Times New Roman" w:hAnsi="Times New Roman" w:cs="Times New Roman"/>
          <w:sz w:val="24"/>
          <w:szCs w:val="24"/>
          <w:lang w:val="en-US"/>
        </w:rPr>
      </w:pPr>
      <w:r w:rsidRPr="0094517F">
        <w:rPr>
          <w:rFonts w:ascii="Times New Roman" w:eastAsia="Times New Roman" w:hAnsi="Times New Roman" w:cs="Times New Roman"/>
          <w:sz w:val="24"/>
          <w:szCs w:val="24"/>
          <w:shd w:val="clear" w:color="auto" w:fill="FFFFFF"/>
          <w:lang w:val="en-US"/>
        </w:rPr>
        <w:t xml:space="preserve">development and modernization of </w:t>
      </w:r>
      <w:r w:rsidR="00032077" w:rsidRPr="0094517F">
        <w:rPr>
          <w:rFonts w:ascii="Times New Roman" w:eastAsia="Times New Roman" w:hAnsi="Times New Roman" w:cs="Times New Roman"/>
          <w:sz w:val="24"/>
          <w:szCs w:val="24"/>
          <w:shd w:val="clear" w:color="auto" w:fill="FFFFFF"/>
          <w:lang w:val="en-US"/>
        </w:rPr>
        <w:t>testing</w:t>
      </w:r>
      <w:r w:rsidR="00212999" w:rsidRPr="0094517F">
        <w:rPr>
          <w:rFonts w:ascii="Times New Roman" w:eastAsia="Times New Roman" w:hAnsi="Times New Roman" w:cs="Times New Roman"/>
          <w:sz w:val="24"/>
          <w:szCs w:val="24"/>
          <w:shd w:val="clear" w:color="auto" w:fill="FFFFFF"/>
          <w:lang w:val="en-US"/>
        </w:rPr>
        <w:t xml:space="preserve">, monitoring and diagnostic </w:t>
      </w:r>
      <w:r w:rsidRPr="0094517F">
        <w:rPr>
          <w:rFonts w:ascii="Times New Roman" w:eastAsia="Times New Roman" w:hAnsi="Times New Roman" w:cs="Times New Roman"/>
          <w:sz w:val="24"/>
          <w:szCs w:val="24"/>
          <w:shd w:val="clear" w:color="auto" w:fill="FFFFFF"/>
          <w:lang w:val="en-US"/>
        </w:rPr>
        <w:t>processes</w:t>
      </w:r>
      <w:r w:rsidR="00032077" w:rsidRPr="0094517F">
        <w:rPr>
          <w:rFonts w:ascii="Times New Roman" w:eastAsia="Times New Roman" w:hAnsi="Times New Roman" w:cs="Times New Roman"/>
          <w:sz w:val="24"/>
          <w:szCs w:val="24"/>
          <w:shd w:val="clear" w:color="auto" w:fill="FFFFFF"/>
          <w:lang w:val="en-US"/>
        </w:rPr>
        <w:t>;</w:t>
      </w:r>
    </w:p>
    <w:p w14:paraId="360BEC7B" w14:textId="77777777" w:rsidR="0019199F" w:rsidRDefault="00C3452D">
      <w:pPr>
        <w:pStyle w:val="a4"/>
        <w:numPr>
          <w:ilvl w:val="0"/>
          <w:numId w:val="1"/>
        </w:numPr>
        <w:shd w:val="clear" w:color="auto" w:fill="FFFFFF"/>
        <w:spacing w:after="0" w:line="240" w:lineRule="auto"/>
        <w:jc w:val="both"/>
        <w:rPr>
          <w:rFonts w:ascii="Times New Roman" w:eastAsia="Times New Roman" w:hAnsi="Times New Roman" w:cs="Times New Roman"/>
          <w:sz w:val="24"/>
          <w:szCs w:val="24"/>
        </w:rPr>
      </w:pPr>
      <w:r w:rsidRPr="00FB21D5">
        <w:rPr>
          <w:rFonts w:ascii="Times New Roman" w:eastAsia="Times New Roman" w:hAnsi="Times New Roman" w:cs="Times New Roman"/>
          <w:sz w:val="24"/>
          <w:szCs w:val="24"/>
          <w:shd w:val="clear" w:color="auto" w:fill="FFFFFF"/>
        </w:rPr>
        <w:t>Technology:</w:t>
      </w:r>
    </w:p>
    <w:p w14:paraId="027BF17F"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development of innovative technologies </w:t>
      </w:r>
      <w:r w:rsidR="005244C6" w:rsidRPr="0094517F">
        <w:rPr>
          <w:rFonts w:ascii="Times New Roman" w:eastAsia="Times New Roman" w:hAnsi="Times New Roman" w:cs="Times New Roman"/>
          <w:sz w:val="24"/>
          <w:szCs w:val="24"/>
          <w:shd w:val="clear" w:color="auto" w:fill="FFFFFF"/>
          <w:lang w:val="en-US"/>
        </w:rPr>
        <w:t xml:space="preserve">and digitalization </w:t>
      </w:r>
      <w:r w:rsidRPr="0094517F">
        <w:rPr>
          <w:rFonts w:ascii="Times New Roman" w:eastAsia="Times New Roman" w:hAnsi="Times New Roman" w:cs="Times New Roman"/>
          <w:sz w:val="24"/>
          <w:szCs w:val="24"/>
          <w:shd w:val="clear" w:color="auto" w:fill="FFFFFF"/>
          <w:lang w:val="en-US"/>
        </w:rPr>
        <w:t xml:space="preserve">to improve the efficiency </w:t>
      </w:r>
      <w:r w:rsidR="00FA339E" w:rsidRPr="0094517F">
        <w:rPr>
          <w:rFonts w:ascii="Times New Roman" w:eastAsia="Times New Roman" w:hAnsi="Times New Roman" w:cs="Times New Roman"/>
          <w:sz w:val="24"/>
          <w:szCs w:val="24"/>
          <w:shd w:val="clear" w:color="auto" w:fill="FFFFFF"/>
          <w:lang w:val="en-US"/>
        </w:rPr>
        <w:t>of the aviation industry;</w:t>
      </w:r>
    </w:p>
    <w:p w14:paraId="67EC3B33"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improvement of flight safety </w:t>
      </w:r>
      <w:r w:rsidR="00FA339E" w:rsidRPr="0094517F">
        <w:rPr>
          <w:rFonts w:ascii="Times New Roman" w:eastAsia="Times New Roman" w:hAnsi="Times New Roman" w:cs="Times New Roman"/>
          <w:sz w:val="24"/>
          <w:szCs w:val="24"/>
          <w:shd w:val="clear" w:color="auto" w:fill="FFFFFF"/>
          <w:lang w:val="en-US"/>
        </w:rPr>
        <w:t xml:space="preserve">and </w:t>
      </w:r>
      <w:r w:rsidRPr="0094517F">
        <w:rPr>
          <w:rFonts w:ascii="Times New Roman" w:eastAsia="Times New Roman" w:hAnsi="Times New Roman" w:cs="Times New Roman"/>
          <w:sz w:val="24"/>
          <w:szCs w:val="24"/>
          <w:shd w:val="clear" w:color="auto" w:fill="FFFFFF"/>
          <w:lang w:val="en-US"/>
        </w:rPr>
        <w:t xml:space="preserve">aviation security </w:t>
      </w:r>
      <w:r w:rsidR="00AC4F19" w:rsidRPr="0094517F">
        <w:rPr>
          <w:rFonts w:ascii="Times New Roman" w:eastAsia="Times New Roman" w:hAnsi="Times New Roman" w:cs="Times New Roman"/>
          <w:sz w:val="24"/>
          <w:szCs w:val="24"/>
          <w:shd w:val="clear" w:color="auto" w:fill="FFFFFF"/>
          <w:lang w:val="en-US"/>
        </w:rPr>
        <w:t>system</w:t>
      </w:r>
      <w:r w:rsidR="00FA339E" w:rsidRPr="0094517F">
        <w:rPr>
          <w:rFonts w:ascii="Times New Roman" w:eastAsia="Times New Roman" w:hAnsi="Times New Roman" w:cs="Times New Roman"/>
          <w:sz w:val="24"/>
          <w:szCs w:val="24"/>
          <w:shd w:val="clear" w:color="auto" w:fill="FFFFFF"/>
          <w:lang w:val="en-US"/>
        </w:rPr>
        <w:t>, flight and technical operation;</w:t>
      </w:r>
    </w:p>
    <w:p w14:paraId="6CA7F7DB"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reducing the impact of the human factor </w:t>
      </w:r>
      <w:r w:rsidR="00AC4F19" w:rsidRPr="0094517F">
        <w:rPr>
          <w:rFonts w:ascii="Times New Roman" w:eastAsia="Times New Roman" w:hAnsi="Times New Roman" w:cs="Times New Roman"/>
          <w:sz w:val="24"/>
          <w:szCs w:val="24"/>
          <w:shd w:val="clear" w:color="auto" w:fill="FFFFFF"/>
          <w:lang w:val="en-US"/>
        </w:rPr>
        <w:t>on the efficiency of the aviation industry</w:t>
      </w:r>
      <w:r w:rsidR="00FA339E" w:rsidRPr="0094517F">
        <w:rPr>
          <w:rFonts w:ascii="Times New Roman" w:eastAsia="Times New Roman" w:hAnsi="Times New Roman" w:cs="Times New Roman"/>
          <w:sz w:val="24"/>
          <w:szCs w:val="24"/>
          <w:shd w:val="clear" w:color="auto" w:fill="FFFFFF"/>
          <w:lang w:val="en-US"/>
        </w:rPr>
        <w:t>;</w:t>
      </w:r>
    </w:p>
    <w:p w14:paraId="02DC85B9"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the development </w:t>
      </w:r>
      <w:r w:rsidR="00AC4F19" w:rsidRPr="0094517F">
        <w:rPr>
          <w:rFonts w:ascii="Times New Roman" w:eastAsia="Times New Roman" w:hAnsi="Times New Roman" w:cs="Times New Roman"/>
          <w:sz w:val="24"/>
          <w:szCs w:val="24"/>
          <w:shd w:val="clear" w:color="auto" w:fill="FFFFFF"/>
          <w:lang w:val="en-US"/>
        </w:rPr>
        <w:t xml:space="preserve">of </w:t>
      </w:r>
      <w:r w:rsidRPr="0094517F">
        <w:rPr>
          <w:rFonts w:ascii="Times New Roman" w:eastAsia="Times New Roman" w:hAnsi="Times New Roman" w:cs="Times New Roman"/>
          <w:sz w:val="24"/>
          <w:szCs w:val="24"/>
          <w:shd w:val="clear" w:color="auto" w:fill="FFFFFF"/>
          <w:lang w:val="en-US"/>
        </w:rPr>
        <w:t xml:space="preserve">radio communication phraseology </w:t>
      </w:r>
      <w:r w:rsidR="00AC4F19" w:rsidRPr="0094517F">
        <w:rPr>
          <w:rFonts w:ascii="Times New Roman" w:eastAsia="Times New Roman" w:hAnsi="Times New Roman" w:cs="Times New Roman"/>
          <w:sz w:val="24"/>
          <w:szCs w:val="24"/>
          <w:shd w:val="clear" w:color="auto" w:fill="FFFFFF"/>
          <w:lang w:val="en-US"/>
        </w:rPr>
        <w:t>technologies</w:t>
      </w:r>
      <w:r w:rsidR="00FA339E" w:rsidRPr="0094517F">
        <w:rPr>
          <w:rFonts w:ascii="Times New Roman" w:eastAsia="Times New Roman" w:hAnsi="Times New Roman" w:cs="Times New Roman"/>
          <w:sz w:val="24"/>
          <w:szCs w:val="24"/>
          <w:shd w:val="clear" w:color="auto" w:fill="FFFFFF"/>
          <w:lang w:val="en-US"/>
        </w:rPr>
        <w:t>;</w:t>
      </w:r>
    </w:p>
    <w:p w14:paraId="6102B2BE"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introduction of new technical and technological solutions for profiling, </w:t>
      </w:r>
      <w:r w:rsidR="00AC4F19" w:rsidRPr="0094517F">
        <w:rPr>
          <w:rFonts w:ascii="Times New Roman" w:eastAsia="Times New Roman" w:hAnsi="Times New Roman" w:cs="Times New Roman"/>
          <w:sz w:val="24"/>
          <w:szCs w:val="24"/>
          <w:shd w:val="clear" w:color="auto" w:fill="FFFFFF"/>
          <w:lang w:val="en-US"/>
        </w:rPr>
        <w:t xml:space="preserve">psychological, </w:t>
      </w:r>
      <w:r w:rsidRPr="0094517F">
        <w:rPr>
          <w:rFonts w:ascii="Times New Roman" w:eastAsia="Times New Roman" w:hAnsi="Times New Roman" w:cs="Times New Roman"/>
          <w:sz w:val="24"/>
          <w:szCs w:val="24"/>
          <w:shd w:val="clear" w:color="auto" w:fill="FFFFFF"/>
          <w:lang w:val="en-US"/>
        </w:rPr>
        <w:t>legal and environmental aspects in air transport</w:t>
      </w:r>
      <w:r w:rsidR="00FA339E" w:rsidRPr="0094517F">
        <w:rPr>
          <w:rFonts w:ascii="Times New Roman" w:eastAsia="Times New Roman" w:hAnsi="Times New Roman" w:cs="Times New Roman"/>
          <w:sz w:val="24"/>
          <w:szCs w:val="24"/>
          <w:shd w:val="clear" w:color="auto" w:fill="FFFFFF"/>
          <w:lang w:val="en-US"/>
        </w:rPr>
        <w:t>;</w:t>
      </w:r>
    </w:p>
    <w:p w14:paraId="3F900721"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research of linguistic features </w:t>
      </w:r>
      <w:r w:rsidR="00EA602A" w:rsidRPr="0094517F">
        <w:rPr>
          <w:rFonts w:ascii="Times New Roman" w:eastAsia="Times New Roman" w:hAnsi="Times New Roman" w:cs="Times New Roman"/>
          <w:sz w:val="24"/>
          <w:szCs w:val="24"/>
          <w:shd w:val="clear" w:color="auto" w:fill="FFFFFF"/>
          <w:lang w:val="en-US"/>
        </w:rPr>
        <w:t xml:space="preserve">and development of technologies to improve </w:t>
      </w:r>
      <w:r w:rsidR="007E0A5F" w:rsidRPr="0094517F">
        <w:rPr>
          <w:rFonts w:ascii="Times New Roman" w:eastAsia="Times New Roman" w:hAnsi="Times New Roman" w:cs="Times New Roman"/>
          <w:sz w:val="24"/>
          <w:szCs w:val="24"/>
          <w:shd w:val="clear" w:color="auto" w:fill="FFFFFF"/>
          <w:lang w:val="en-US"/>
        </w:rPr>
        <w:t>aviation English;</w:t>
      </w:r>
    </w:p>
    <w:p w14:paraId="136E613F"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Mathematical, simulation and </w:t>
      </w:r>
      <w:r w:rsidRPr="00FB21D5">
        <w:rPr>
          <w:rFonts w:ascii="Times New Roman" w:eastAsia="Times New Roman" w:hAnsi="Times New Roman" w:cs="Times New Roman"/>
          <w:sz w:val="24"/>
          <w:szCs w:val="24"/>
          <w:shd w:val="clear" w:color="auto" w:fill="FFFFFF"/>
          <w:lang w:val="en-US"/>
        </w:rPr>
        <w:t>3D modeling</w:t>
      </w:r>
      <w:r w:rsidRPr="0094517F">
        <w:rPr>
          <w:rFonts w:ascii="Times New Roman" w:eastAsia="Times New Roman" w:hAnsi="Times New Roman" w:cs="Times New Roman"/>
          <w:sz w:val="24"/>
          <w:szCs w:val="24"/>
          <w:shd w:val="clear" w:color="auto" w:fill="FFFFFF"/>
          <w:lang w:val="en-US"/>
        </w:rPr>
        <w:t xml:space="preserve">, </w:t>
      </w:r>
      <w:r w:rsidR="00212999" w:rsidRPr="0094517F">
        <w:rPr>
          <w:rFonts w:ascii="Times New Roman" w:eastAsia="Times New Roman" w:hAnsi="Times New Roman" w:cs="Times New Roman"/>
          <w:sz w:val="24"/>
          <w:szCs w:val="24"/>
          <w:shd w:val="clear" w:color="auto" w:fill="FFFFFF"/>
          <w:lang w:val="en-US"/>
        </w:rPr>
        <w:t xml:space="preserve">virtual and augmented reality </w:t>
      </w:r>
      <w:r w:rsidRPr="0094517F">
        <w:rPr>
          <w:rFonts w:ascii="Times New Roman" w:eastAsia="Times New Roman" w:hAnsi="Times New Roman" w:cs="Times New Roman"/>
          <w:sz w:val="24"/>
          <w:szCs w:val="24"/>
          <w:shd w:val="clear" w:color="auto" w:fill="FFFFFF"/>
          <w:lang w:val="en-US"/>
        </w:rPr>
        <w:t xml:space="preserve">technologies </w:t>
      </w:r>
      <w:r w:rsidR="00212999" w:rsidRPr="0094517F">
        <w:rPr>
          <w:rFonts w:ascii="Times New Roman" w:eastAsia="Times New Roman" w:hAnsi="Times New Roman" w:cs="Times New Roman"/>
          <w:sz w:val="24"/>
          <w:szCs w:val="24"/>
          <w:shd w:val="clear" w:color="auto" w:fill="FFFFFF"/>
          <w:lang w:val="en-US"/>
        </w:rPr>
        <w:t xml:space="preserve">and systems </w:t>
      </w:r>
      <w:r w:rsidR="00EA602A" w:rsidRPr="0094517F">
        <w:rPr>
          <w:rFonts w:ascii="Times New Roman" w:eastAsia="Times New Roman" w:hAnsi="Times New Roman" w:cs="Times New Roman"/>
          <w:sz w:val="24"/>
          <w:szCs w:val="24"/>
          <w:shd w:val="clear" w:color="auto" w:fill="FFFFFF"/>
          <w:lang w:val="en-US"/>
        </w:rPr>
        <w:t>in air transport</w:t>
      </w:r>
      <w:r w:rsidR="005C7990" w:rsidRPr="0094517F">
        <w:rPr>
          <w:rFonts w:ascii="Times New Roman" w:eastAsia="Times New Roman" w:hAnsi="Times New Roman" w:cs="Times New Roman"/>
          <w:sz w:val="24"/>
          <w:szCs w:val="24"/>
          <w:shd w:val="clear" w:color="auto" w:fill="FFFFFF"/>
          <w:lang w:val="en-US"/>
        </w:rPr>
        <w:t>, including unmanned systems and vehicles</w:t>
      </w:r>
      <w:r w:rsidR="00212999" w:rsidRPr="0094517F">
        <w:rPr>
          <w:rFonts w:ascii="Times New Roman" w:eastAsia="Times New Roman" w:hAnsi="Times New Roman" w:cs="Times New Roman"/>
          <w:sz w:val="24"/>
          <w:szCs w:val="24"/>
          <w:shd w:val="clear" w:color="auto" w:fill="FFFFFF"/>
          <w:lang w:val="en-US"/>
        </w:rPr>
        <w:t>;</w:t>
      </w:r>
    </w:p>
    <w:p w14:paraId="0C9562B7" w14:textId="77777777" w:rsidR="0019199F" w:rsidRPr="0094517F" w:rsidRDefault="00C3452D">
      <w:pPr>
        <w:pStyle w:val="a4"/>
        <w:numPr>
          <w:ilvl w:val="0"/>
          <w:numId w:val="3"/>
        </w:numPr>
        <w:shd w:val="clear" w:color="auto" w:fill="FFFFFF"/>
        <w:spacing w:after="0" w:line="240" w:lineRule="auto"/>
        <w:jc w:val="both"/>
        <w:rPr>
          <w:rFonts w:ascii="Arial" w:eastAsia="Times New Roman" w:hAnsi="Arial" w:cs="Arial"/>
          <w:sz w:val="24"/>
          <w:szCs w:val="24"/>
          <w:lang w:val="en-US"/>
        </w:rPr>
      </w:pPr>
      <w:r w:rsidRPr="0094517F">
        <w:rPr>
          <w:rFonts w:ascii="Times New Roman" w:eastAsia="Times New Roman" w:hAnsi="Times New Roman" w:cs="Times New Roman"/>
          <w:sz w:val="24"/>
          <w:szCs w:val="24"/>
          <w:shd w:val="clear" w:color="auto" w:fill="FFFFFF"/>
          <w:lang w:val="en-US"/>
        </w:rPr>
        <w:t xml:space="preserve">systems of automation, control, </w:t>
      </w:r>
      <w:r w:rsidR="00A860ED" w:rsidRPr="0094517F">
        <w:rPr>
          <w:rFonts w:ascii="Times New Roman" w:eastAsia="Times New Roman" w:hAnsi="Times New Roman" w:cs="Times New Roman"/>
          <w:sz w:val="24"/>
          <w:szCs w:val="24"/>
          <w:shd w:val="clear" w:color="auto" w:fill="FFFFFF"/>
          <w:lang w:val="en-US"/>
        </w:rPr>
        <w:t xml:space="preserve">artificial intelligence, </w:t>
      </w:r>
      <w:r w:rsidRPr="0094517F">
        <w:rPr>
          <w:rFonts w:ascii="Times New Roman" w:eastAsia="Times New Roman" w:hAnsi="Times New Roman" w:cs="Times New Roman"/>
          <w:sz w:val="24"/>
          <w:szCs w:val="24"/>
          <w:shd w:val="clear" w:color="auto" w:fill="FFFFFF"/>
          <w:lang w:val="en-US"/>
        </w:rPr>
        <w:t>control, identification of processes and objects in air transport</w:t>
      </w:r>
      <w:r w:rsidR="005C7990" w:rsidRPr="0094517F">
        <w:rPr>
          <w:rFonts w:ascii="Times New Roman" w:eastAsia="Times New Roman" w:hAnsi="Times New Roman" w:cs="Times New Roman"/>
          <w:sz w:val="24"/>
          <w:szCs w:val="24"/>
          <w:shd w:val="clear" w:color="auto" w:fill="FFFFFF"/>
          <w:lang w:val="en-US"/>
        </w:rPr>
        <w:t>, including unmanned systems and vehicles</w:t>
      </w:r>
      <w:r w:rsidRPr="0094517F">
        <w:rPr>
          <w:rFonts w:ascii="Times New Roman" w:eastAsia="Times New Roman" w:hAnsi="Times New Roman" w:cs="Times New Roman"/>
          <w:sz w:val="24"/>
          <w:szCs w:val="24"/>
          <w:shd w:val="clear" w:color="auto" w:fill="FFFFFF"/>
          <w:lang w:val="en-US"/>
        </w:rPr>
        <w:t>;</w:t>
      </w:r>
    </w:p>
    <w:p w14:paraId="59F8BC21" w14:textId="77777777" w:rsidR="0019199F" w:rsidRPr="0094517F" w:rsidRDefault="00C3452D">
      <w:pPr>
        <w:pStyle w:val="a4"/>
        <w:numPr>
          <w:ilvl w:val="0"/>
          <w:numId w:val="3"/>
        </w:numPr>
        <w:shd w:val="clear" w:color="auto" w:fill="FFFFFF"/>
        <w:spacing w:after="0" w:line="240" w:lineRule="auto"/>
        <w:jc w:val="both"/>
        <w:rPr>
          <w:sz w:val="24"/>
          <w:szCs w:val="24"/>
          <w:lang w:val="en-US"/>
        </w:rPr>
      </w:pPr>
      <w:r w:rsidRPr="0094517F">
        <w:rPr>
          <w:rFonts w:ascii="Times New Roman" w:eastAsia="Times New Roman" w:hAnsi="Times New Roman" w:cs="Times New Roman"/>
          <w:sz w:val="24"/>
          <w:szCs w:val="24"/>
          <w:shd w:val="clear" w:color="auto" w:fill="FFFFFF"/>
          <w:lang w:val="en-US"/>
        </w:rPr>
        <w:t>innovative technical methods and means of teaching.</w:t>
      </w:r>
    </w:p>
    <w:sectPr w:rsidR="0019199F" w:rsidRPr="0094517F" w:rsidSect="00D16B8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4DFE"/>
    <w:multiLevelType w:val="multilevel"/>
    <w:tmpl w:val="9E5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30929"/>
    <w:multiLevelType w:val="hybridMultilevel"/>
    <w:tmpl w:val="30BA9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B55F8F"/>
    <w:multiLevelType w:val="hybridMultilevel"/>
    <w:tmpl w:val="03704E36"/>
    <w:lvl w:ilvl="0" w:tplc="13A62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34204F0"/>
    <w:multiLevelType w:val="hybridMultilevel"/>
    <w:tmpl w:val="1B86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A"/>
    <w:rsid w:val="00032077"/>
    <w:rsid w:val="000662FD"/>
    <w:rsid w:val="0019199F"/>
    <w:rsid w:val="00212999"/>
    <w:rsid w:val="00222972"/>
    <w:rsid w:val="0029483F"/>
    <w:rsid w:val="002B1412"/>
    <w:rsid w:val="00316CF4"/>
    <w:rsid w:val="0033241A"/>
    <w:rsid w:val="00402766"/>
    <w:rsid w:val="00437029"/>
    <w:rsid w:val="004B26B4"/>
    <w:rsid w:val="00512067"/>
    <w:rsid w:val="005244C6"/>
    <w:rsid w:val="005C7990"/>
    <w:rsid w:val="0069484C"/>
    <w:rsid w:val="006F67AC"/>
    <w:rsid w:val="007103D2"/>
    <w:rsid w:val="007558CE"/>
    <w:rsid w:val="007E0A5F"/>
    <w:rsid w:val="00813388"/>
    <w:rsid w:val="00847376"/>
    <w:rsid w:val="0086711A"/>
    <w:rsid w:val="0094517F"/>
    <w:rsid w:val="00A860ED"/>
    <w:rsid w:val="00A96998"/>
    <w:rsid w:val="00AC4F19"/>
    <w:rsid w:val="00B004CE"/>
    <w:rsid w:val="00B97753"/>
    <w:rsid w:val="00BC7F8E"/>
    <w:rsid w:val="00C3452D"/>
    <w:rsid w:val="00CE0AE0"/>
    <w:rsid w:val="00D16B8F"/>
    <w:rsid w:val="00D32DA2"/>
    <w:rsid w:val="00DF727D"/>
    <w:rsid w:val="00EA602A"/>
    <w:rsid w:val="00EB0DFB"/>
    <w:rsid w:val="00FA339E"/>
    <w:rsid w:val="00FB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C317"/>
  <w15:docId w15:val="{E674D321-E492-4B8C-87AA-DDB70D5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0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03207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339E"/>
    <w:pPr>
      <w:ind w:left="720"/>
      <w:contextualSpacing/>
    </w:pPr>
  </w:style>
  <w:style w:type="paragraph" w:styleId="a5">
    <w:name w:val="Balloon Text"/>
    <w:basedOn w:val="a"/>
    <w:link w:val="a6"/>
    <w:uiPriority w:val="99"/>
    <w:semiHidden/>
    <w:unhideWhenUsed/>
    <w:rsid w:val="007103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321927</dc:creator>
  <cp:keywords>, docId:D4BC2DE68CEFE86A23B78EF6C01758EA</cp:keywords>
  <dc:description/>
  <cp:lastModifiedBy>Home</cp:lastModifiedBy>
  <cp:revision>18</cp:revision>
  <cp:lastPrinted>2022-10-13T03:36:00Z</cp:lastPrinted>
  <dcterms:created xsi:type="dcterms:W3CDTF">2022-10-18T10:52:00Z</dcterms:created>
  <dcterms:modified xsi:type="dcterms:W3CDTF">2022-10-26T15:25:00Z</dcterms:modified>
</cp:coreProperties>
</file>